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CF73BD">
      <w:pPr>
        <w:pStyle w:val="4"/>
        <w:shd w:val="clear" w:color="auto" w:fill="FFFFFF"/>
        <w:spacing w:before="0" w:beforeAutospacing="0" w:after="0" w:afterAutospacing="0" w:line="300" w:lineRule="auto"/>
        <w:jc w:val="center"/>
        <w:rPr>
          <w:rFonts w:asciiTheme="majorEastAsia" w:hAnsiTheme="majorEastAsia" w:eastAsiaTheme="majorEastAsia"/>
          <w:b/>
          <w:color w:val="222222"/>
          <w:sz w:val="36"/>
          <w:szCs w:val="36"/>
        </w:rPr>
      </w:pPr>
      <w:r>
        <w:rPr>
          <w:rFonts w:hint="eastAsia" w:asciiTheme="majorEastAsia" w:hAnsiTheme="majorEastAsia" w:eastAsiaTheme="majorEastAsia"/>
          <w:b/>
          <w:color w:val="222222"/>
          <w:sz w:val="36"/>
          <w:szCs w:val="36"/>
        </w:rPr>
        <w:t>中国科大-长春应化所研究生202</w:t>
      </w:r>
      <w:r>
        <w:rPr>
          <w:rFonts w:hint="eastAsia" w:asciiTheme="majorEastAsia" w:hAnsiTheme="majorEastAsia" w:eastAsiaTheme="majorEastAsia"/>
          <w:b/>
          <w:color w:val="222222"/>
          <w:sz w:val="36"/>
          <w:szCs w:val="36"/>
          <w:lang w:val="en-US" w:eastAsia="zh-CN"/>
        </w:rPr>
        <w:t>6</w:t>
      </w:r>
      <w:r>
        <w:rPr>
          <w:rFonts w:hint="eastAsia" w:asciiTheme="majorEastAsia" w:hAnsiTheme="majorEastAsia" w:eastAsiaTheme="majorEastAsia"/>
          <w:b/>
          <w:color w:val="222222"/>
          <w:sz w:val="36"/>
          <w:szCs w:val="36"/>
        </w:rPr>
        <w:t>年国家奖学金评审说明</w:t>
      </w:r>
    </w:p>
    <w:p w14:paraId="416328A8">
      <w:pPr>
        <w:pStyle w:val="4"/>
        <w:shd w:val="clear" w:color="auto" w:fill="FFFFFF"/>
        <w:spacing w:before="0" w:beforeAutospacing="0" w:after="0" w:afterAutospacing="0" w:line="300" w:lineRule="auto"/>
        <w:rPr>
          <w:rFonts w:asciiTheme="majorEastAsia" w:hAnsiTheme="majorEastAsia" w:eastAsiaTheme="majorEastAsia"/>
          <w:b/>
          <w:color w:val="222222"/>
          <w:sz w:val="36"/>
          <w:szCs w:val="36"/>
        </w:rPr>
      </w:pPr>
    </w:p>
    <w:p w14:paraId="4C4618C8">
      <w:pPr>
        <w:pStyle w:val="4"/>
        <w:shd w:val="clear" w:color="auto" w:fill="FFFFFF"/>
        <w:spacing w:before="0" w:beforeAutospacing="0" w:after="0" w:afterAutospacing="0" w:line="345" w:lineRule="atLeast"/>
        <w:ind w:firstLine="560" w:firstLineChars="200"/>
        <w:rPr>
          <w:rFonts w:asciiTheme="minorEastAsia" w:hAnsiTheme="minorEastAsia" w:eastAsiaTheme="minorEastAsia"/>
          <w:color w:val="222222"/>
          <w:sz w:val="28"/>
          <w:szCs w:val="28"/>
        </w:rPr>
      </w:pPr>
      <w:r>
        <w:rPr>
          <w:rFonts w:hint="eastAsia" w:asciiTheme="minorEastAsia" w:hAnsiTheme="minorEastAsia" w:eastAsiaTheme="minorEastAsia"/>
          <w:color w:val="222222"/>
          <w:sz w:val="28"/>
          <w:szCs w:val="28"/>
        </w:rPr>
        <w:t>第一条 研究生国家奖学金的评审，坚持公开、公平、公正、择优的原则，严格执行国家有关教育法规，杜绝弄虚作假。根据《中国科学技术大学研究生国家奖学金评审实施办法》及结合我所实际情况，对中国科大-长春应化所202</w:t>
      </w:r>
      <w:r>
        <w:rPr>
          <w:rFonts w:hint="eastAsia" w:asciiTheme="minorEastAsia" w:hAnsiTheme="minorEastAsia" w:eastAsiaTheme="minorEastAsia"/>
          <w:color w:val="222222"/>
          <w:sz w:val="28"/>
          <w:szCs w:val="28"/>
          <w:lang w:val="en-US" w:eastAsia="zh-CN"/>
        </w:rPr>
        <w:t>6</w:t>
      </w:r>
      <w:bookmarkStart w:id="0" w:name="_GoBack"/>
      <w:bookmarkEnd w:id="0"/>
      <w:r>
        <w:rPr>
          <w:rFonts w:hint="eastAsia" w:asciiTheme="minorEastAsia" w:hAnsiTheme="minorEastAsia" w:eastAsiaTheme="minorEastAsia"/>
          <w:color w:val="222222"/>
          <w:sz w:val="28"/>
          <w:szCs w:val="28"/>
        </w:rPr>
        <w:t>年度研究生国家奖学金评审进行以下说明。</w:t>
      </w:r>
    </w:p>
    <w:p w14:paraId="31D2C1E4">
      <w:pPr>
        <w:pStyle w:val="4"/>
        <w:shd w:val="clear" w:color="auto" w:fill="FFFFFF"/>
        <w:spacing w:before="0" w:beforeAutospacing="0" w:after="0" w:afterAutospacing="0" w:line="345" w:lineRule="atLeast"/>
        <w:ind w:firstLine="560" w:firstLineChars="200"/>
        <w:rPr>
          <w:rFonts w:asciiTheme="minorEastAsia" w:hAnsiTheme="minorEastAsia" w:eastAsiaTheme="minorEastAsia"/>
          <w:color w:val="222222"/>
          <w:sz w:val="28"/>
          <w:szCs w:val="28"/>
        </w:rPr>
      </w:pPr>
      <w:r>
        <w:rPr>
          <w:rFonts w:hint="eastAsia" w:asciiTheme="minorEastAsia" w:hAnsiTheme="minorEastAsia" w:eastAsiaTheme="minorEastAsia"/>
          <w:color w:val="222222"/>
          <w:sz w:val="28"/>
          <w:szCs w:val="28"/>
        </w:rPr>
        <w:t>第二条 研究生国家奖学金用于奖励纳入全国招生计划内的高校中表现优异的全日制研究生，旨在发展中国特色研究生教育，促进研究生培养机制改革，提高研究生培养质量。</w:t>
      </w:r>
    </w:p>
    <w:p w14:paraId="420DC7EE">
      <w:pPr>
        <w:pStyle w:val="4"/>
        <w:shd w:val="clear" w:color="auto" w:fill="FFFFFF"/>
        <w:spacing w:before="0" w:beforeAutospacing="0" w:after="0" w:afterAutospacing="0" w:line="345" w:lineRule="atLeast"/>
        <w:ind w:firstLine="560" w:firstLineChars="200"/>
        <w:rPr>
          <w:rFonts w:asciiTheme="minorEastAsia" w:hAnsiTheme="minorEastAsia" w:eastAsiaTheme="minorEastAsia"/>
          <w:color w:val="222222"/>
          <w:sz w:val="28"/>
          <w:szCs w:val="28"/>
        </w:rPr>
      </w:pPr>
      <w:r>
        <w:rPr>
          <w:rFonts w:hint="eastAsia" w:asciiTheme="minorEastAsia" w:hAnsiTheme="minorEastAsia" w:eastAsiaTheme="minorEastAsia"/>
          <w:color w:val="222222"/>
          <w:sz w:val="28"/>
          <w:szCs w:val="28"/>
        </w:rPr>
        <w:t>第三条 博士研究生国家奖学金奖励标准为每生每年3万元人民币；硕士研究生国家奖学金奖励标准为每生每年2万元人民币。</w:t>
      </w:r>
    </w:p>
    <w:p w14:paraId="0CF85859">
      <w:pPr>
        <w:pStyle w:val="4"/>
        <w:shd w:val="clear" w:color="auto" w:fill="FFFFFF"/>
        <w:spacing w:before="0" w:beforeAutospacing="0" w:after="0" w:afterAutospacing="0" w:line="345" w:lineRule="atLeast"/>
        <w:ind w:firstLine="560" w:firstLineChars="200"/>
        <w:rPr>
          <w:rFonts w:asciiTheme="minorEastAsia" w:hAnsiTheme="minorEastAsia" w:eastAsiaTheme="minorEastAsia"/>
          <w:color w:val="222222"/>
          <w:sz w:val="28"/>
          <w:szCs w:val="28"/>
        </w:rPr>
      </w:pPr>
      <w:r>
        <w:rPr>
          <w:rFonts w:hint="eastAsia" w:asciiTheme="minorEastAsia" w:hAnsiTheme="minorEastAsia" w:eastAsiaTheme="minorEastAsia"/>
          <w:color w:val="222222"/>
          <w:sz w:val="28"/>
          <w:szCs w:val="28"/>
        </w:rPr>
        <w:t>第四条 研究生国家奖学金基本申请条件：</w:t>
      </w:r>
    </w:p>
    <w:p w14:paraId="66A65D44">
      <w:pPr>
        <w:pStyle w:val="4"/>
        <w:numPr>
          <w:ilvl w:val="0"/>
          <w:numId w:val="1"/>
        </w:numPr>
        <w:shd w:val="clear" w:color="auto" w:fill="FFFFFF"/>
        <w:spacing w:before="0" w:beforeAutospacing="0" w:after="0" w:afterAutospacing="0" w:line="345" w:lineRule="atLeast"/>
        <w:rPr>
          <w:rFonts w:asciiTheme="minorEastAsia" w:hAnsiTheme="minorEastAsia" w:eastAsiaTheme="minorEastAsia"/>
          <w:color w:val="222222"/>
          <w:sz w:val="28"/>
          <w:szCs w:val="28"/>
        </w:rPr>
      </w:pPr>
      <w:r>
        <w:rPr>
          <w:rFonts w:hint="eastAsia" w:asciiTheme="minorEastAsia" w:hAnsiTheme="minorEastAsia" w:eastAsiaTheme="minorEastAsia"/>
          <w:color w:val="222222"/>
          <w:sz w:val="28"/>
          <w:szCs w:val="28"/>
        </w:rPr>
        <w:t>具有中华人民共和国国籍；</w:t>
      </w:r>
    </w:p>
    <w:p w14:paraId="32764646">
      <w:pPr>
        <w:pStyle w:val="4"/>
        <w:numPr>
          <w:ilvl w:val="0"/>
          <w:numId w:val="1"/>
        </w:numPr>
        <w:shd w:val="clear" w:color="auto" w:fill="FFFFFF"/>
        <w:spacing w:before="0" w:beforeAutospacing="0" w:after="0" w:afterAutospacing="0" w:line="345" w:lineRule="atLeast"/>
        <w:rPr>
          <w:rFonts w:asciiTheme="minorEastAsia" w:hAnsiTheme="minorEastAsia" w:eastAsiaTheme="minorEastAsia"/>
          <w:color w:val="222222"/>
          <w:sz w:val="28"/>
          <w:szCs w:val="28"/>
        </w:rPr>
      </w:pPr>
      <w:r>
        <w:rPr>
          <w:rFonts w:hint="eastAsia" w:asciiTheme="minorEastAsia" w:hAnsiTheme="minorEastAsia" w:eastAsiaTheme="minorEastAsia"/>
          <w:color w:val="222222"/>
          <w:sz w:val="28"/>
          <w:szCs w:val="28"/>
        </w:rPr>
        <w:t>热爱社会主义祖国，拥护中国共产党的领导；</w:t>
      </w:r>
    </w:p>
    <w:p w14:paraId="4FDB175C">
      <w:pPr>
        <w:pStyle w:val="4"/>
        <w:numPr>
          <w:ilvl w:val="0"/>
          <w:numId w:val="1"/>
        </w:numPr>
        <w:shd w:val="clear" w:color="auto" w:fill="FFFFFF"/>
        <w:spacing w:before="0" w:beforeAutospacing="0" w:after="0" w:afterAutospacing="0" w:line="345" w:lineRule="atLeast"/>
        <w:rPr>
          <w:rFonts w:asciiTheme="minorEastAsia" w:hAnsiTheme="minorEastAsia" w:eastAsiaTheme="minorEastAsia"/>
          <w:color w:val="222222"/>
          <w:sz w:val="28"/>
          <w:szCs w:val="28"/>
        </w:rPr>
      </w:pPr>
      <w:r>
        <w:rPr>
          <w:rFonts w:hint="eastAsia" w:asciiTheme="minorEastAsia" w:hAnsiTheme="minorEastAsia" w:eastAsiaTheme="minorEastAsia"/>
          <w:color w:val="222222"/>
          <w:sz w:val="28"/>
          <w:szCs w:val="28"/>
        </w:rPr>
        <w:t>遵守宪法和法律，遵守高等学校规章制度；</w:t>
      </w:r>
    </w:p>
    <w:p w14:paraId="6FA2D742">
      <w:pPr>
        <w:pStyle w:val="4"/>
        <w:numPr>
          <w:ilvl w:val="0"/>
          <w:numId w:val="1"/>
        </w:numPr>
        <w:shd w:val="clear" w:color="auto" w:fill="FFFFFF"/>
        <w:spacing w:before="0" w:beforeAutospacing="0" w:after="0" w:afterAutospacing="0" w:line="345" w:lineRule="atLeast"/>
        <w:rPr>
          <w:rFonts w:asciiTheme="minorEastAsia" w:hAnsiTheme="minorEastAsia" w:eastAsiaTheme="minorEastAsia"/>
          <w:color w:val="222222"/>
          <w:sz w:val="28"/>
          <w:szCs w:val="28"/>
        </w:rPr>
      </w:pPr>
      <w:r>
        <w:rPr>
          <w:rFonts w:hint="eastAsia" w:asciiTheme="minorEastAsia" w:hAnsiTheme="minorEastAsia" w:eastAsiaTheme="minorEastAsia"/>
          <w:color w:val="222222"/>
          <w:sz w:val="28"/>
          <w:szCs w:val="28"/>
        </w:rPr>
        <w:t>诚实守信，道德品质优良；</w:t>
      </w:r>
    </w:p>
    <w:p w14:paraId="4AFAA5F6">
      <w:pPr>
        <w:pStyle w:val="4"/>
        <w:numPr>
          <w:ilvl w:val="0"/>
          <w:numId w:val="1"/>
        </w:numPr>
        <w:shd w:val="clear" w:color="auto" w:fill="FFFFFF"/>
        <w:spacing w:before="0" w:beforeAutospacing="0" w:after="0" w:afterAutospacing="0" w:line="345" w:lineRule="atLeast"/>
        <w:rPr>
          <w:rFonts w:asciiTheme="minorEastAsia" w:hAnsiTheme="minorEastAsia" w:eastAsiaTheme="minorEastAsia"/>
          <w:color w:val="222222"/>
          <w:sz w:val="28"/>
          <w:szCs w:val="28"/>
        </w:rPr>
      </w:pPr>
      <w:r>
        <w:rPr>
          <w:rFonts w:hint="eastAsia" w:asciiTheme="minorEastAsia" w:hAnsiTheme="minorEastAsia" w:eastAsiaTheme="minorEastAsia"/>
          <w:color w:val="222222"/>
          <w:sz w:val="28"/>
          <w:szCs w:val="28"/>
        </w:rPr>
        <w:t>学习成绩优异，科研能力显著，发展潜力突出。</w:t>
      </w:r>
    </w:p>
    <w:p w14:paraId="438A76C5">
      <w:pPr>
        <w:pStyle w:val="4"/>
        <w:shd w:val="clear" w:color="auto" w:fill="FFFFFF"/>
        <w:spacing w:before="0" w:beforeAutospacing="0" w:after="0" w:afterAutospacing="0" w:line="345" w:lineRule="atLeast"/>
        <w:ind w:firstLine="560" w:firstLineChars="200"/>
        <w:rPr>
          <w:rFonts w:asciiTheme="minorEastAsia" w:hAnsiTheme="minorEastAsia" w:eastAsiaTheme="minorEastAsia"/>
          <w:color w:val="222222"/>
          <w:sz w:val="28"/>
          <w:szCs w:val="28"/>
        </w:rPr>
      </w:pPr>
      <w:r>
        <w:rPr>
          <w:rFonts w:hint="eastAsia" w:asciiTheme="minorEastAsia" w:hAnsiTheme="minorEastAsia" w:eastAsiaTheme="minorEastAsia"/>
          <w:color w:val="222222"/>
          <w:sz w:val="28"/>
          <w:szCs w:val="28"/>
        </w:rPr>
        <w:t>第五条 直博生入学前三年按硕士研究生身份参与评定，三年后按博士研究生身份参与评定；硕博连读生自硕士入学起前三年按硕士研究生身份参与评定，三年后按博士研究生身份参与评定。超出基本学习年限的研究生，原则上不再具备研究生国家奖学金参评资格。</w:t>
      </w:r>
    </w:p>
    <w:p w14:paraId="307FF336">
      <w:pPr>
        <w:pStyle w:val="4"/>
        <w:shd w:val="clear" w:color="auto" w:fill="FFFFFF"/>
        <w:spacing w:before="0" w:beforeAutospacing="0" w:after="0" w:afterAutospacing="0" w:line="345" w:lineRule="atLeast"/>
        <w:ind w:firstLine="560" w:firstLineChars="200"/>
        <w:rPr>
          <w:rFonts w:asciiTheme="minorEastAsia" w:hAnsiTheme="minorEastAsia" w:eastAsiaTheme="minorEastAsia"/>
          <w:color w:val="222222"/>
          <w:sz w:val="28"/>
          <w:szCs w:val="28"/>
        </w:rPr>
      </w:pPr>
      <w:r>
        <w:rPr>
          <w:rFonts w:hint="eastAsia" w:asciiTheme="minorEastAsia" w:hAnsiTheme="minorEastAsia" w:eastAsiaTheme="minorEastAsia"/>
          <w:color w:val="222222"/>
          <w:sz w:val="28"/>
          <w:szCs w:val="28"/>
        </w:rPr>
        <w:t>第六条 由于因私出国留学、疾病、创业等原因未在校学习的研究生，期间内原则上不具备研究生国家奖学金参评资格。</w:t>
      </w:r>
    </w:p>
    <w:p w14:paraId="1DA36CF8">
      <w:pPr>
        <w:pStyle w:val="4"/>
        <w:shd w:val="clear" w:color="auto" w:fill="FFFFFF"/>
        <w:spacing w:before="0" w:beforeAutospacing="0" w:after="0" w:afterAutospacing="0" w:line="345" w:lineRule="atLeast"/>
        <w:ind w:firstLine="560" w:firstLineChars="200"/>
        <w:rPr>
          <w:rFonts w:asciiTheme="minorEastAsia" w:hAnsiTheme="minorEastAsia" w:eastAsiaTheme="minorEastAsia"/>
          <w:color w:val="000000" w:themeColor="text1"/>
          <w:sz w:val="28"/>
          <w:szCs w:val="28"/>
        </w:rPr>
      </w:pPr>
      <w:r>
        <w:rPr>
          <w:rFonts w:hint="eastAsia" w:asciiTheme="minorEastAsia" w:hAnsiTheme="minorEastAsia" w:eastAsiaTheme="minorEastAsia"/>
          <w:color w:val="000000" w:themeColor="text1"/>
          <w:sz w:val="28"/>
          <w:szCs w:val="28"/>
        </w:rPr>
        <w:t>第七条 研究生在基本学习年限内可多次获得国家奖学金，但获奖成果不可重复使用。</w:t>
      </w:r>
    </w:p>
    <w:p w14:paraId="7530A013">
      <w:pPr>
        <w:pStyle w:val="4"/>
        <w:shd w:val="clear" w:color="auto" w:fill="FFFFFF"/>
        <w:spacing w:before="0" w:beforeAutospacing="0" w:after="0" w:afterAutospacing="0" w:line="345" w:lineRule="atLeast"/>
        <w:ind w:firstLine="560" w:firstLineChars="200"/>
        <w:rPr>
          <w:rFonts w:asciiTheme="minorEastAsia" w:hAnsiTheme="minorEastAsia" w:eastAsiaTheme="minorEastAsia"/>
          <w:color w:val="222222"/>
          <w:sz w:val="28"/>
          <w:szCs w:val="28"/>
        </w:rPr>
      </w:pPr>
      <w:r>
        <w:rPr>
          <w:rFonts w:hint="eastAsia" w:asciiTheme="minorEastAsia" w:hAnsiTheme="minorEastAsia" w:eastAsiaTheme="minorEastAsia"/>
          <w:color w:val="222222"/>
          <w:sz w:val="28"/>
          <w:szCs w:val="28"/>
        </w:rPr>
        <w:t>第八条 研究生出现以下任一情况，不具备当年研究生国家奖学金参评资格：</w:t>
      </w:r>
    </w:p>
    <w:p w14:paraId="65B024D7">
      <w:pPr>
        <w:pStyle w:val="4"/>
        <w:shd w:val="clear" w:color="auto" w:fill="FFFFFF"/>
        <w:spacing w:before="0" w:beforeAutospacing="0" w:after="0" w:afterAutospacing="0" w:line="345" w:lineRule="atLeast"/>
        <w:ind w:firstLine="560" w:firstLineChars="200"/>
        <w:rPr>
          <w:rFonts w:asciiTheme="minorEastAsia" w:hAnsiTheme="minorEastAsia" w:eastAsiaTheme="minorEastAsia"/>
          <w:color w:val="222222"/>
          <w:sz w:val="28"/>
          <w:szCs w:val="28"/>
        </w:rPr>
      </w:pPr>
      <w:r>
        <w:rPr>
          <w:rFonts w:hint="eastAsia" w:asciiTheme="minorEastAsia" w:hAnsiTheme="minorEastAsia" w:eastAsiaTheme="minorEastAsia"/>
          <w:color w:val="222222"/>
          <w:sz w:val="28"/>
          <w:szCs w:val="28"/>
        </w:rPr>
        <w:t>（1）参评学年违反国家法律、校纪校规受到纪律处分者；</w:t>
      </w:r>
    </w:p>
    <w:p w14:paraId="7E6E6D9C">
      <w:pPr>
        <w:pStyle w:val="4"/>
        <w:shd w:val="clear" w:color="auto" w:fill="FFFFFF"/>
        <w:spacing w:before="0" w:beforeAutospacing="0" w:after="0" w:afterAutospacing="0" w:line="345" w:lineRule="atLeast"/>
        <w:ind w:firstLine="560" w:firstLineChars="200"/>
        <w:rPr>
          <w:rFonts w:asciiTheme="minorEastAsia" w:hAnsiTheme="minorEastAsia" w:eastAsiaTheme="minorEastAsia"/>
          <w:color w:val="222222"/>
          <w:sz w:val="28"/>
          <w:szCs w:val="28"/>
        </w:rPr>
      </w:pPr>
      <w:r>
        <w:rPr>
          <w:rFonts w:hint="eastAsia" w:asciiTheme="minorEastAsia" w:hAnsiTheme="minorEastAsia" w:eastAsiaTheme="minorEastAsia"/>
          <w:color w:val="222222"/>
          <w:sz w:val="28"/>
          <w:szCs w:val="28"/>
        </w:rPr>
        <w:t>（2）参评学年有抄袭剽窃、弄虚作假等学术不端行为经查证属实的；</w:t>
      </w:r>
    </w:p>
    <w:p w14:paraId="7F5DD611">
      <w:pPr>
        <w:pStyle w:val="4"/>
        <w:shd w:val="clear" w:color="auto" w:fill="FFFFFF"/>
        <w:spacing w:before="0" w:beforeAutospacing="0" w:after="0" w:afterAutospacing="0" w:line="345" w:lineRule="atLeast"/>
        <w:ind w:firstLine="560" w:firstLineChars="200"/>
        <w:rPr>
          <w:rFonts w:asciiTheme="minorEastAsia" w:hAnsiTheme="minorEastAsia" w:eastAsiaTheme="minorEastAsia"/>
          <w:color w:val="222222"/>
          <w:sz w:val="28"/>
          <w:szCs w:val="28"/>
        </w:rPr>
      </w:pPr>
      <w:r>
        <w:rPr>
          <w:rFonts w:hint="eastAsia" w:asciiTheme="minorEastAsia" w:hAnsiTheme="minorEastAsia" w:eastAsiaTheme="minorEastAsia"/>
          <w:color w:val="222222"/>
          <w:sz w:val="28"/>
          <w:szCs w:val="28"/>
        </w:rPr>
        <w:t>（3）当年已毕业的研究生；</w:t>
      </w:r>
    </w:p>
    <w:p w14:paraId="3D81604D">
      <w:pPr>
        <w:pStyle w:val="4"/>
        <w:shd w:val="clear" w:color="auto" w:fill="FFFFFF"/>
        <w:spacing w:before="0" w:beforeAutospacing="0" w:after="0" w:afterAutospacing="0" w:line="345" w:lineRule="atLeast"/>
        <w:ind w:firstLine="560" w:firstLineChars="200"/>
        <w:rPr>
          <w:rFonts w:asciiTheme="minorEastAsia" w:hAnsiTheme="minorEastAsia" w:eastAsiaTheme="minorEastAsia"/>
          <w:color w:val="222222"/>
          <w:sz w:val="28"/>
          <w:szCs w:val="28"/>
        </w:rPr>
      </w:pPr>
      <w:r>
        <w:rPr>
          <w:rFonts w:hint="eastAsia" w:asciiTheme="minorEastAsia" w:hAnsiTheme="minorEastAsia" w:eastAsiaTheme="minorEastAsia"/>
          <w:color w:val="222222"/>
          <w:sz w:val="28"/>
          <w:szCs w:val="28"/>
        </w:rPr>
        <w:t>（4）参评学年学籍状态处于休学、保留学籍者。</w:t>
      </w:r>
    </w:p>
    <w:p w14:paraId="062951D0">
      <w:pPr>
        <w:pStyle w:val="4"/>
        <w:shd w:val="clear" w:color="auto" w:fill="FFFFFF"/>
        <w:spacing w:before="0" w:beforeAutospacing="0" w:after="0" w:afterAutospacing="0" w:line="345" w:lineRule="atLeast"/>
        <w:ind w:firstLine="560" w:firstLineChars="200"/>
        <w:rPr>
          <w:rFonts w:asciiTheme="minorEastAsia" w:hAnsiTheme="minorEastAsia" w:eastAsiaTheme="minorEastAsia"/>
          <w:color w:val="222222"/>
          <w:sz w:val="28"/>
          <w:szCs w:val="28"/>
        </w:rPr>
      </w:pPr>
      <w:r>
        <w:rPr>
          <w:rFonts w:hint="eastAsia" w:asciiTheme="minorEastAsia" w:hAnsiTheme="minorEastAsia" w:eastAsiaTheme="minorEastAsia"/>
          <w:color w:val="222222"/>
          <w:sz w:val="28"/>
          <w:szCs w:val="28"/>
        </w:rPr>
        <w:t>第九条 国家奖学金评审委员会从“长春应化所招生、评奖组”中产生，每年度评审委员会人数应大于等于7人。评审委员会成员在履行评审工作职责时应遵循平等、回避、公正、保密等原则。</w:t>
      </w:r>
    </w:p>
    <w:p w14:paraId="3DB90D6B">
      <w:pPr>
        <w:pStyle w:val="4"/>
        <w:shd w:val="clear" w:color="auto" w:fill="FFFFFF"/>
        <w:spacing w:before="0" w:beforeAutospacing="0" w:after="0" w:afterAutospacing="0" w:line="345" w:lineRule="atLeast"/>
        <w:ind w:firstLine="560" w:firstLineChars="200"/>
        <w:rPr>
          <w:rFonts w:asciiTheme="minorEastAsia" w:hAnsiTheme="minorEastAsia" w:eastAsiaTheme="minorEastAsia"/>
          <w:color w:val="222222"/>
          <w:sz w:val="28"/>
          <w:szCs w:val="28"/>
        </w:rPr>
      </w:pPr>
      <w:r>
        <w:rPr>
          <w:rFonts w:hint="eastAsia" w:asciiTheme="minorEastAsia" w:hAnsiTheme="minorEastAsia" w:eastAsiaTheme="minorEastAsia"/>
          <w:color w:val="222222"/>
          <w:sz w:val="28"/>
          <w:szCs w:val="28"/>
        </w:rPr>
        <w:t>第十条 评审委员会确定获奖学生名单后，获奖名单在“所主页-研究生教育-通知公告”中公示5个工作日。公示期间对评审结果有异议的学生，可在公示阶段向评审委员会提出申诉，评审委员会应及时研究并予以答复。</w:t>
      </w:r>
    </w:p>
    <w:p w14:paraId="430DD310">
      <w:pPr>
        <w:pStyle w:val="4"/>
        <w:shd w:val="clear" w:color="auto" w:fill="FFFFFF"/>
        <w:spacing w:before="0" w:beforeAutospacing="0" w:after="0" w:afterAutospacing="0" w:line="345" w:lineRule="atLeast"/>
        <w:ind w:firstLine="560" w:firstLineChars="200"/>
        <w:rPr>
          <w:rFonts w:asciiTheme="minorEastAsia" w:hAnsiTheme="minorEastAsia" w:eastAsiaTheme="minorEastAsia"/>
          <w:color w:val="222222"/>
          <w:sz w:val="28"/>
          <w:szCs w:val="28"/>
        </w:rPr>
      </w:pPr>
      <w:r>
        <w:rPr>
          <w:rFonts w:hint="eastAsia" w:asciiTheme="minorEastAsia" w:hAnsiTheme="minorEastAsia" w:eastAsiaTheme="minorEastAsia"/>
          <w:color w:val="222222"/>
          <w:sz w:val="28"/>
          <w:szCs w:val="28"/>
        </w:rPr>
        <w:t>第十一条 学校将研究生国家奖学金一次性发放给获奖学生，并颁发国家统一印制的荣誉证书。</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C23353"/>
    <w:multiLevelType w:val="multilevel"/>
    <w:tmpl w:val="47C23353"/>
    <w:lvl w:ilvl="0" w:tentative="0">
      <w:start w:val="1"/>
      <w:numFmt w:val="japaneseCounting"/>
      <w:lvlText w:val="（%1）"/>
      <w:lvlJc w:val="left"/>
      <w:pPr>
        <w:ind w:left="1280" w:hanging="720"/>
      </w:pPr>
      <w:rPr>
        <w:rFonts w:cs="宋体" w:asciiTheme="minorEastAsia" w:hAnsiTheme="minorEastAsia" w:eastAsiaTheme="minor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F1AD1"/>
    <w:rsid w:val="00002730"/>
    <w:rsid w:val="00007802"/>
    <w:rsid w:val="000078B6"/>
    <w:rsid w:val="000100C4"/>
    <w:rsid w:val="000100E5"/>
    <w:rsid w:val="00011201"/>
    <w:rsid w:val="00011853"/>
    <w:rsid w:val="00011B68"/>
    <w:rsid w:val="000122C8"/>
    <w:rsid w:val="00012B40"/>
    <w:rsid w:val="00012E24"/>
    <w:rsid w:val="00013BC8"/>
    <w:rsid w:val="000140CD"/>
    <w:rsid w:val="00015BA6"/>
    <w:rsid w:val="00015D64"/>
    <w:rsid w:val="000172A7"/>
    <w:rsid w:val="000176CD"/>
    <w:rsid w:val="00017EEB"/>
    <w:rsid w:val="00021333"/>
    <w:rsid w:val="000213FE"/>
    <w:rsid w:val="00021C9E"/>
    <w:rsid w:val="00022587"/>
    <w:rsid w:val="00022CDD"/>
    <w:rsid w:val="00023019"/>
    <w:rsid w:val="00024271"/>
    <w:rsid w:val="00026B48"/>
    <w:rsid w:val="00026BAF"/>
    <w:rsid w:val="000312D6"/>
    <w:rsid w:val="00031D0F"/>
    <w:rsid w:val="00031FB2"/>
    <w:rsid w:val="000328DF"/>
    <w:rsid w:val="00032927"/>
    <w:rsid w:val="000334EC"/>
    <w:rsid w:val="0003553C"/>
    <w:rsid w:val="00035769"/>
    <w:rsid w:val="000357A2"/>
    <w:rsid w:val="00036773"/>
    <w:rsid w:val="00036CA1"/>
    <w:rsid w:val="00040442"/>
    <w:rsid w:val="00040D40"/>
    <w:rsid w:val="00041E50"/>
    <w:rsid w:val="00041EE9"/>
    <w:rsid w:val="00042DAA"/>
    <w:rsid w:val="0004347C"/>
    <w:rsid w:val="00044DA3"/>
    <w:rsid w:val="00044E15"/>
    <w:rsid w:val="00045659"/>
    <w:rsid w:val="00045C33"/>
    <w:rsid w:val="000472D4"/>
    <w:rsid w:val="00047445"/>
    <w:rsid w:val="000478FC"/>
    <w:rsid w:val="0005022E"/>
    <w:rsid w:val="0005038A"/>
    <w:rsid w:val="00050B29"/>
    <w:rsid w:val="00050CD7"/>
    <w:rsid w:val="00052320"/>
    <w:rsid w:val="000530EF"/>
    <w:rsid w:val="000557FC"/>
    <w:rsid w:val="00055AB2"/>
    <w:rsid w:val="00055F3A"/>
    <w:rsid w:val="000560AE"/>
    <w:rsid w:val="0005635F"/>
    <w:rsid w:val="00056590"/>
    <w:rsid w:val="00060503"/>
    <w:rsid w:val="000616D1"/>
    <w:rsid w:val="00061DCC"/>
    <w:rsid w:val="00062786"/>
    <w:rsid w:val="00062DD9"/>
    <w:rsid w:val="00063586"/>
    <w:rsid w:val="000635B9"/>
    <w:rsid w:val="00063810"/>
    <w:rsid w:val="0006443B"/>
    <w:rsid w:val="00064C4C"/>
    <w:rsid w:val="00065019"/>
    <w:rsid w:val="000657BE"/>
    <w:rsid w:val="00066412"/>
    <w:rsid w:val="00066877"/>
    <w:rsid w:val="00066900"/>
    <w:rsid w:val="00066966"/>
    <w:rsid w:val="000671DF"/>
    <w:rsid w:val="0006778D"/>
    <w:rsid w:val="00067903"/>
    <w:rsid w:val="00067906"/>
    <w:rsid w:val="000707DC"/>
    <w:rsid w:val="0007268E"/>
    <w:rsid w:val="00072B71"/>
    <w:rsid w:val="00073A57"/>
    <w:rsid w:val="00074D60"/>
    <w:rsid w:val="00075869"/>
    <w:rsid w:val="0008009D"/>
    <w:rsid w:val="0008054E"/>
    <w:rsid w:val="00081118"/>
    <w:rsid w:val="00081976"/>
    <w:rsid w:val="000828C5"/>
    <w:rsid w:val="000829EE"/>
    <w:rsid w:val="00083912"/>
    <w:rsid w:val="0008408C"/>
    <w:rsid w:val="00084E3A"/>
    <w:rsid w:val="00084F47"/>
    <w:rsid w:val="0008566C"/>
    <w:rsid w:val="0008567A"/>
    <w:rsid w:val="00085E6D"/>
    <w:rsid w:val="00085FB1"/>
    <w:rsid w:val="0009068F"/>
    <w:rsid w:val="000906D0"/>
    <w:rsid w:val="00090ECE"/>
    <w:rsid w:val="00094478"/>
    <w:rsid w:val="000948AF"/>
    <w:rsid w:val="00095E76"/>
    <w:rsid w:val="00096336"/>
    <w:rsid w:val="00096790"/>
    <w:rsid w:val="00097392"/>
    <w:rsid w:val="00097914"/>
    <w:rsid w:val="00097F84"/>
    <w:rsid w:val="000A056D"/>
    <w:rsid w:val="000A082D"/>
    <w:rsid w:val="000A0AAA"/>
    <w:rsid w:val="000A217B"/>
    <w:rsid w:val="000A24BD"/>
    <w:rsid w:val="000A27A1"/>
    <w:rsid w:val="000A2FD4"/>
    <w:rsid w:val="000A3400"/>
    <w:rsid w:val="000A3AD5"/>
    <w:rsid w:val="000A47A2"/>
    <w:rsid w:val="000A4A9F"/>
    <w:rsid w:val="000A5D24"/>
    <w:rsid w:val="000A608A"/>
    <w:rsid w:val="000A7CCD"/>
    <w:rsid w:val="000B0F39"/>
    <w:rsid w:val="000B13FA"/>
    <w:rsid w:val="000B3717"/>
    <w:rsid w:val="000B42CD"/>
    <w:rsid w:val="000B4F48"/>
    <w:rsid w:val="000B5B87"/>
    <w:rsid w:val="000B5C68"/>
    <w:rsid w:val="000B6DE8"/>
    <w:rsid w:val="000B6F43"/>
    <w:rsid w:val="000B797C"/>
    <w:rsid w:val="000B7EB1"/>
    <w:rsid w:val="000C092E"/>
    <w:rsid w:val="000C102E"/>
    <w:rsid w:val="000C141D"/>
    <w:rsid w:val="000C16CA"/>
    <w:rsid w:val="000C27B3"/>
    <w:rsid w:val="000C33A2"/>
    <w:rsid w:val="000C37F2"/>
    <w:rsid w:val="000C41DE"/>
    <w:rsid w:val="000C434C"/>
    <w:rsid w:val="000C476A"/>
    <w:rsid w:val="000C51BC"/>
    <w:rsid w:val="000C54F7"/>
    <w:rsid w:val="000C6362"/>
    <w:rsid w:val="000C6B42"/>
    <w:rsid w:val="000C6D5D"/>
    <w:rsid w:val="000C7229"/>
    <w:rsid w:val="000D0332"/>
    <w:rsid w:val="000D1DF7"/>
    <w:rsid w:val="000D36F6"/>
    <w:rsid w:val="000D44B4"/>
    <w:rsid w:val="000D4B22"/>
    <w:rsid w:val="000D5681"/>
    <w:rsid w:val="000D5F9F"/>
    <w:rsid w:val="000D61C0"/>
    <w:rsid w:val="000D6C51"/>
    <w:rsid w:val="000D7030"/>
    <w:rsid w:val="000E1670"/>
    <w:rsid w:val="000E371E"/>
    <w:rsid w:val="000E3EC5"/>
    <w:rsid w:val="000E4341"/>
    <w:rsid w:val="000E4C2E"/>
    <w:rsid w:val="000E508E"/>
    <w:rsid w:val="000E687C"/>
    <w:rsid w:val="000E7E5F"/>
    <w:rsid w:val="000F0979"/>
    <w:rsid w:val="000F0E64"/>
    <w:rsid w:val="000F0F71"/>
    <w:rsid w:val="000F114A"/>
    <w:rsid w:val="000F11F7"/>
    <w:rsid w:val="000F2FD5"/>
    <w:rsid w:val="000F31A4"/>
    <w:rsid w:val="000F326B"/>
    <w:rsid w:val="000F39BC"/>
    <w:rsid w:val="000F3A44"/>
    <w:rsid w:val="000F3ACD"/>
    <w:rsid w:val="000F46CF"/>
    <w:rsid w:val="000F62D0"/>
    <w:rsid w:val="000F63CF"/>
    <w:rsid w:val="000F6AA9"/>
    <w:rsid w:val="00100B93"/>
    <w:rsid w:val="00101B17"/>
    <w:rsid w:val="00103249"/>
    <w:rsid w:val="00103CB3"/>
    <w:rsid w:val="00103CEB"/>
    <w:rsid w:val="00103F90"/>
    <w:rsid w:val="001042E9"/>
    <w:rsid w:val="001056DA"/>
    <w:rsid w:val="00105CDC"/>
    <w:rsid w:val="001064AD"/>
    <w:rsid w:val="00106A3C"/>
    <w:rsid w:val="00106FBB"/>
    <w:rsid w:val="001076F8"/>
    <w:rsid w:val="00110ACD"/>
    <w:rsid w:val="00112253"/>
    <w:rsid w:val="001129E8"/>
    <w:rsid w:val="00112FD5"/>
    <w:rsid w:val="00114498"/>
    <w:rsid w:val="001153B4"/>
    <w:rsid w:val="001161E0"/>
    <w:rsid w:val="00116B8D"/>
    <w:rsid w:val="00116E0A"/>
    <w:rsid w:val="00117806"/>
    <w:rsid w:val="00120EBC"/>
    <w:rsid w:val="00121EF4"/>
    <w:rsid w:val="001224B9"/>
    <w:rsid w:val="0012265A"/>
    <w:rsid w:val="00123084"/>
    <w:rsid w:val="001235C7"/>
    <w:rsid w:val="00124353"/>
    <w:rsid w:val="00125670"/>
    <w:rsid w:val="00125F4D"/>
    <w:rsid w:val="001269CB"/>
    <w:rsid w:val="00126DEC"/>
    <w:rsid w:val="001274A1"/>
    <w:rsid w:val="00127B12"/>
    <w:rsid w:val="00130DF2"/>
    <w:rsid w:val="00131C5B"/>
    <w:rsid w:val="00131D37"/>
    <w:rsid w:val="00132536"/>
    <w:rsid w:val="001328FB"/>
    <w:rsid w:val="00133384"/>
    <w:rsid w:val="001359F7"/>
    <w:rsid w:val="00136A17"/>
    <w:rsid w:val="00136A83"/>
    <w:rsid w:val="00136F84"/>
    <w:rsid w:val="001374A0"/>
    <w:rsid w:val="001374F0"/>
    <w:rsid w:val="00137C79"/>
    <w:rsid w:val="00141566"/>
    <w:rsid w:val="00141675"/>
    <w:rsid w:val="00141CA7"/>
    <w:rsid w:val="00141F08"/>
    <w:rsid w:val="0014225C"/>
    <w:rsid w:val="00142434"/>
    <w:rsid w:val="00142859"/>
    <w:rsid w:val="00143572"/>
    <w:rsid w:val="0014411B"/>
    <w:rsid w:val="00144189"/>
    <w:rsid w:val="00144708"/>
    <w:rsid w:val="00144B73"/>
    <w:rsid w:val="00145078"/>
    <w:rsid w:val="00145721"/>
    <w:rsid w:val="001459A2"/>
    <w:rsid w:val="00146614"/>
    <w:rsid w:val="00147CDA"/>
    <w:rsid w:val="001507E0"/>
    <w:rsid w:val="00150DAB"/>
    <w:rsid w:val="001514B8"/>
    <w:rsid w:val="00151739"/>
    <w:rsid w:val="001517F9"/>
    <w:rsid w:val="001522CE"/>
    <w:rsid w:val="001524F4"/>
    <w:rsid w:val="001528D8"/>
    <w:rsid w:val="00152E77"/>
    <w:rsid w:val="00153FC9"/>
    <w:rsid w:val="0015444E"/>
    <w:rsid w:val="00154C2E"/>
    <w:rsid w:val="00154F0B"/>
    <w:rsid w:val="00154FCB"/>
    <w:rsid w:val="001551AE"/>
    <w:rsid w:val="001556F1"/>
    <w:rsid w:val="001561C5"/>
    <w:rsid w:val="0015673E"/>
    <w:rsid w:val="00156A3E"/>
    <w:rsid w:val="00157CA6"/>
    <w:rsid w:val="00157ECF"/>
    <w:rsid w:val="00160AA0"/>
    <w:rsid w:val="0016107B"/>
    <w:rsid w:val="00161EF5"/>
    <w:rsid w:val="00162058"/>
    <w:rsid w:val="001649A5"/>
    <w:rsid w:val="0016551B"/>
    <w:rsid w:val="001664E7"/>
    <w:rsid w:val="00166C72"/>
    <w:rsid w:val="001677C8"/>
    <w:rsid w:val="00167C48"/>
    <w:rsid w:val="00170AA8"/>
    <w:rsid w:val="00171A87"/>
    <w:rsid w:val="00172625"/>
    <w:rsid w:val="00174942"/>
    <w:rsid w:val="00174E53"/>
    <w:rsid w:val="0017516B"/>
    <w:rsid w:val="00176351"/>
    <w:rsid w:val="001767C0"/>
    <w:rsid w:val="00176E74"/>
    <w:rsid w:val="00181076"/>
    <w:rsid w:val="00181102"/>
    <w:rsid w:val="0018115C"/>
    <w:rsid w:val="001822FB"/>
    <w:rsid w:val="00182682"/>
    <w:rsid w:val="00182D0C"/>
    <w:rsid w:val="00182D4E"/>
    <w:rsid w:val="00183398"/>
    <w:rsid w:val="00184C1C"/>
    <w:rsid w:val="00185151"/>
    <w:rsid w:val="001860DC"/>
    <w:rsid w:val="001866D4"/>
    <w:rsid w:val="00186DC7"/>
    <w:rsid w:val="00186F74"/>
    <w:rsid w:val="00187065"/>
    <w:rsid w:val="00187340"/>
    <w:rsid w:val="001874DA"/>
    <w:rsid w:val="00190364"/>
    <w:rsid w:val="00191596"/>
    <w:rsid w:val="0019189D"/>
    <w:rsid w:val="00191B3B"/>
    <w:rsid w:val="00191C81"/>
    <w:rsid w:val="0019202A"/>
    <w:rsid w:val="00192834"/>
    <w:rsid w:val="00192FE4"/>
    <w:rsid w:val="00194AE6"/>
    <w:rsid w:val="00194C5B"/>
    <w:rsid w:val="00194CB7"/>
    <w:rsid w:val="001950CB"/>
    <w:rsid w:val="001952DA"/>
    <w:rsid w:val="0019786D"/>
    <w:rsid w:val="001A26C8"/>
    <w:rsid w:val="001A2B65"/>
    <w:rsid w:val="001A2DDB"/>
    <w:rsid w:val="001A3274"/>
    <w:rsid w:val="001A33C3"/>
    <w:rsid w:val="001A4E8C"/>
    <w:rsid w:val="001A6353"/>
    <w:rsid w:val="001A747B"/>
    <w:rsid w:val="001A78F9"/>
    <w:rsid w:val="001A7D5B"/>
    <w:rsid w:val="001B0ABE"/>
    <w:rsid w:val="001B0FD5"/>
    <w:rsid w:val="001B24DA"/>
    <w:rsid w:val="001B32AA"/>
    <w:rsid w:val="001B34D7"/>
    <w:rsid w:val="001B42C5"/>
    <w:rsid w:val="001B49D1"/>
    <w:rsid w:val="001B549D"/>
    <w:rsid w:val="001B5612"/>
    <w:rsid w:val="001B7162"/>
    <w:rsid w:val="001B786C"/>
    <w:rsid w:val="001C0108"/>
    <w:rsid w:val="001C0597"/>
    <w:rsid w:val="001C1275"/>
    <w:rsid w:val="001C175E"/>
    <w:rsid w:val="001C29B5"/>
    <w:rsid w:val="001C3153"/>
    <w:rsid w:val="001C3316"/>
    <w:rsid w:val="001C36F7"/>
    <w:rsid w:val="001C5B37"/>
    <w:rsid w:val="001C5B73"/>
    <w:rsid w:val="001C5BC6"/>
    <w:rsid w:val="001C64AD"/>
    <w:rsid w:val="001C7ED9"/>
    <w:rsid w:val="001C7EE3"/>
    <w:rsid w:val="001D166E"/>
    <w:rsid w:val="001D19FB"/>
    <w:rsid w:val="001D3328"/>
    <w:rsid w:val="001D3FB5"/>
    <w:rsid w:val="001D45A9"/>
    <w:rsid w:val="001D5CCA"/>
    <w:rsid w:val="001D5F23"/>
    <w:rsid w:val="001D6E7F"/>
    <w:rsid w:val="001D7D62"/>
    <w:rsid w:val="001E1321"/>
    <w:rsid w:val="001E25C2"/>
    <w:rsid w:val="001E2DCC"/>
    <w:rsid w:val="001E2E89"/>
    <w:rsid w:val="001E32AF"/>
    <w:rsid w:val="001E3DF0"/>
    <w:rsid w:val="001E490C"/>
    <w:rsid w:val="001E59A4"/>
    <w:rsid w:val="001E5F99"/>
    <w:rsid w:val="001E6CD4"/>
    <w:rsid w:val="001E6DEB"/>
    <w:rsid w:val="001E7177"/>
    <w:rsid w:val="001F00AE"/>
    <w:rsid w:val="001F1162"/>
    <w:rsid w:val="001F1493"/>
    <w:rsid w:val="001F194B"/>
    <w:rsid w:val="001F272B"/>
    <w:rsid w:val="001F28D7"/>
    <w:rsid w:val="001F2EB3"/>
    <w:rsid w:val="001F303C"/>
    <w:rsid w:val="001F3518"/>
    <w:rsid w:val="001F4EDD"/>
    <w:rsid w:val="001F4FF5"/>
    <w:rsid w:val="001F6267"/>
    <w:rsid w:val="001F69A2"/>
    <w:rsid w:val="001F6A67"/>
    <w:rsid w:val="001F6FF2"/>
    <w:rsid w:val="001F7105"/>
    <w:rsid w:val="001F7C50"/>
    <w:rsid w:val="001F7E3F"/>
    <w:rsid w:val="002021A9"/>
    <w:rsid w:val="00202C9E"/>
    <w:rsid w:val="002055E0"/>
    <w:rsid w:val="00205C91"/>
    <w:rsid w:val="00207038"/>
    <w:rsid w:val="00210148"/>
    <w:rsid w:val="0021128B"/>
    <w:rsid w:val="002117DF"/>
    <w:rsid w:val="002118B5"/>
    <w:rsid w:val="002128A7"/>
    <w:rsid w:val="00212968"/>
    <w:rsid w:val="00212C36"/>
    <w:rsid w:val="002135A6"/>
    <w:rsid w:val="00215031"/>
    <w:rsid w:val="002159E1"/>
    <w:rsid w:val="00215ABC"/>
    <w:rsid w:val="00215DEF"/>
    <w:rsid w:val="00216AEE"/>
    <w:rsid w:val="00217127"/>
    <w:rsid w:val="0021715B"/>
    <w:rsid w:val="00220C47"/>
    <w:rsid w:val="002211FB"/>
    <w:rsid w:val="0022311D"/>
    <w:rsid w:val="00223773"/>
    <w:rsid w:val="0022426C"/>
    <w:rsid w:val="00225046"/>
    <w:rsid w:val="00226893"/>
    <w:rsid w:val="00226FAA"/>
    <w:rsid w:val="00230F28"/>
    <w:rsid w:val="00230F3B"/>
    <w:rsid w:val="0023124A"/>
    <w:rsid w:val="0023127F"/>
    <w:rsid w:val="00233E5A"/>
    <w:rsid w:val="00234457"/>
    <w:rsid w:val="002347FE"/>
    <w:rsid w:val="0023588F"/>
    <w:rsid w:val="00235FBB"/>
    <w:rsid w:val="00236AAB"/>
    <w:rsid w:val="0023744C"/>
    <w:rsid w:val="00240A14"/>
    <w:rsid w:val="00240C6F"/>
    <w:rsid w:val="00241775"/>
    <w:rsid w:val="00242158"/>
    <w:rsid w:val="00242A8B"/>
    <w:rsid w:val="002435A5"/>
    <w:rsid w:val="0024500B"/>
    <w:rsid w:val="00246423"/>
    <w:rsid w:val="00246800"/>
    <w:rsid w:val="00251528"/>
    <w:rsid w:val="00252EB2"/>
    <w:rsid w:val="002531A1"/>
    <w:rsid w:val="00253B22"/>
    <w:rsid w:val="00253BC4"/>
    <w:rsid w:val="002546C2"/>
    <w:rsid w:val="00254A52"/>
    <w:rsid w:val="00255187"/>
    <w:rsid w:val="00256E7F"/>
    <w:rsid w:val="0026106C"/>
    <w:rsid w:val="00261D23"/>
    <w:rsid w:val="0026226D"/>
    <w:rsid w:val="002630D2"/>
    <w:rsid w:val="00264A39"/>
    <w:rsid w:val="00267554"/>
    <w:rsid w:val="00267F27"/>
    <w:rsid w:val="00273D90"/>
    <w:rsid w:val="002744C2"/>
    <w:rsid w:val="00275210"/>
    <w:rsid w:val="00276949"/>
    <w:rsid w:val="002801C4"/>
    <w:rsid w:val="00280279"/>
    <w:rsid w:val="00281C2E"/>
    <w:rsid w:val="00281FB3"/>
    <w:rsid w:val="002821AD"/>
    <w:rsid w:val="00283FE8"/>
    <w:rsid w:val="0028404A"/>
    <w:rsid w:val="002845A3"/>
    <w:rsid w:val="00284E29"/>
    <w:rsid w:val="0028590E"/>
    <w:rsid w:val="002871BA"/>
    <w:rsid w:val="002876A0"/>
    <w:rsid w:val="00287D19"/>
    <w:rsid w:val="002905CD"/>
    <w:rsid w:val="00290A89"/>
    <w:rsid w:val="002912B1"/>
    <w:rsid w:val="0029235F"/>
    <w:rsid w:val="0029263B"/>
    <w:rsid w:val="0029369A"/>
    <w:rsid w:val="0029411F"/>
    <w:rsid w:val="002942A7"/>
    <w:rsid w:val="0029509C"/>
    <w:rsid w:val="002953A1"/>
    <w:rsid w:val="002955CD"/>
    <w:rsid w:val="002958BA"/>
    <w:rsid w:val="002960FE"/>
    <w:rsid w:val="00296118"/>
    <w:rsid w:val="002970E0"/>
    <w:rsid w:val="002978FF"/>
    <w:rsid w:val="00297CF2"/>
    <w:rsid w:val="002A263C"/>
    <w:rsid w:val="002A2A2D"/>
    <w:rsid w:val="002A2EBC"/>
    <w:rsid w:val="002A64B0"/>
    <w:rsid w:val="002A69F3"/>
    <w:rsid w:val="002A6AA7"/>
    <w:rsid w:val="002A7CC8"/>
    <w:rsid w:val="002B02A9"/>
    <w:rsid w:val="002B27CE"/>
    <w:rsid w:val="002B2884"/>
    <w:rsid w:val="002B326F"/>
    <w:rsid w:val="002B3E48"/>
    <w:rsid w:val="002B3F88"/>
    <w:rsid w:val="002B602E"/>
    <w:rsid w:val="002B6A4C"/>
    <w:rsid w:val="002B6A8D"/>
    <w:rsid w:val="002C02BB"/>
    <w:rsid w:val="002C2417"/>
    <w:rsid w:val="002C25F2"/>
    <w:rsid w:val="002C3269"/>
    <w:rsid w:val="002C3EF1"/>
    <w:rsid w:val="002C4806"/>
    <w:rsid w:val="002C4DD1"/>
    <w:rsid w:val="002C56DC"/>
    <w:rsid w:val="002C5843"/>
    <w:rsid w:val="002C6A75"/>
    <w:rsid w:val="002C6C78"/>
    <w:rsid w:val="002D0443"/>
    <w:rsid w:val="002D1C00"/>
    <w:rsid w:val="002D31A1"/>
    <w:rsid w:val="002D47D8"/>
    <w:rsid w:val="002D52D8"/>
    <w:rsid w:val="002D5B8E"/>
    <w:rsid w:val="002D6346"/>
    <w:rsid w:val="002D6F9F"/>
    <w:rsid w:val="002D733D"/>
    <w:rsid w:val="002E0489"/>
    <w:rsid w:val="002E0880"/>
    <w:rsid w:val="002E2EB5"/>
    <w:rsid w:val="002E3970"/>
    <w:rsid w:val="002E3FBC"/>
    <w:rsid w:val="002E4EB8"/>
    <w:rsid w:val="002E5A9E"/>
    <w:rsid w:val="002E5C8B"/>
    <w:rsid w:val="002E5FE2"/>
    <w:rsid w:val="002E627B"/>
    <w:rsid w:val="002E64ED"/>
    <w:rsid w:val="002E6564"/>
    <w:rsid w:val="002E76A8"/>
    <w:rsid w:val="002F20E7"/>
    <w:rsid w:val="002F347A"/>
    <w:rsid w:val="002F379F"/>
    <w:rsid w:val="002F38C0"/>
    <w:rsid w:val="002F3F9C"/>
    <w:rsid w:val="002F40EF"/>
    <w:rsid w:val="002F4BCE"/>
    <w:rsid w:val="002F50A9"/>
    <w:rsid w:val="002F5160"/>
    <w:rsid w:val="002F5164"/>
    <w:rsid w:val="002F58D3"/>
    <w:rsid w:val="002F5A28"/>
    <w:rsid w:val="002F5A2B"/>
    <w:rsid w:val="002F5D84"/>
    <w:rsid w:val="002F5FB8"/>
    <w:rsid w:val="002F617F"/>
    <w:rsid w:val="002F6D21"/>
    <w:rsid w:val="002F716F"/>
    <w:rsid w:val="003001F1"/>
    <w:rsid w:val="00301C34"/>
    <w:rsid w:val="00301E28"/>
    <w:rsid w:val="00301EB1"/>
    <w:rsid w:val="003044C5"/>
    <w:rsid w:val="0030466A"/>
    <w:rsid w:val="00304AA6"/>
    <w:rsid w:val="003050F1"/>
    <w:rsid w:val="00305537"/>
    <w:rsid w:val="00305F96"/>
    <w:rsid w:val="003064EB"/>
    <w:rsid w:val="0030686B"/>
    <w:rsid w:val="00307476"/>
    <w:rsid w:val="00307C42"/>
    <w:rsid w:val="00307E25"/>
    <w:rsid w:val="00307EFF"/>
    <w:rsid w:val="00310A29"/>
    <w:rsid w:val="00312434"/>
    <w:rsid w:val="00312C64"/>
    <w:rsid w:val="0031331E"/>
    <w:rsid w:val="00313339"/>
    <w:rsid w:val="00314343"/>
    <w:rsid w:val="00314381"/>
    <w:rsid w:val="00314784"/>
    <w:rsid w:val="00314D48"/>
    <w:rsid w:val="0031573A"/>
    <w:rsid w:val="00316C95"/>
    <w:rsid w:val="00321284"/>
    <w:rsid w:val="003216AA"/>
    <w:rsid w:val="003225BB"/>
    <w:rsid w:val="00322C85"/>
    <w:rsid w:val="00322C9F"/>
    <w:rsid w:val="00322FCB"/>
    <w:rsid w:val="00323430"/>
    <w:rsid w:val="00323B36"/>
    <w:rsid w:val="00324F53"/>
    <w:rsid w:val="00325A4B"/>
    <w:rsid w:val="00326B7F"/>
    <w:rsid w:val="00326E1E"/>
    <w:rsid w:val="0032717B"/>
    <w:rsid w:val="00327912"/>
    <w:rsid w:val="003309D2"/>
    <w:rsid w:val="00330C51"/>
    <w:rsid w:val="00331990"/>
    <w:rsid w:val="003326E7"/>
    <w:rsid w:val="00332B42"/>
    <w:rsid w:val="003333D0"/>
    <w:rsid w:val="003334DF"/>
    <w:rsid w:val="00334300"/>
    <w:rsid w:val="00335DEE"/>
    <w:rsid w:val="00335F16"/>
    <w:rsid w:val="00337D1A"/>
    <w:rsid w:val="00340228"/>
    <w:rsid w:val="00341090"/>
    <w:rsid w:val="003414BF"/>
    <w:rsid w:val="00342087"/>
    <w:rsid w:val="0034306C"/>
    <w:rsid w:val="00343415"/>
    <w:rsid w:val="003436C6"/>
    <w:rsid w:val="00343E97"/>
    <w:rsid w:val="003448E9"/>
    <w:rsid w:val="00344DA6"/>
    <w:rsid w:val="00344F7C"/>
    <w:rsid w:val="003459EB"/>
    <w:rsid w:val="00350975"/>
    <w:rsid w:val="003528A6"/>
    <w:rsid w:val="00353B21"/>
    <w:rsid w:val="00354435"/>
    <w:rsid w:val="00357712"/>
    <w:rsid w:val="00357B1A"/>
    <w:rsid w:val="00361BE9"/>
    <w:rsid w:val="00363E74"/>
    <w:rsid w:val="00364C5A"/>
    <w:rsid w:val="00365D84"/>
    <w:rsid w:val="0036683F"/>
    <w:rsid w:val="003668BD"/>
    <w:rsid w:val="00367210"/>
    <w:rsid w:val="003674B8"/>
    <w:rsid w:val="003711EF"/>
    <w:rsid w:val="00374C9C"/>
    <w:rsid w:val="0037621A"/>
    <w:rsid w:val="00376C01"/>
    <w:rsid w:val="00377434"/>
    <w:rsid w:val="003775EE"/>
    <w:rsid w:val="003777AA"/>
    <w:rsid w:val="003779EB"/>
    <w:rsid w:val="00377C86"/>
    <w:rsid w:val="00380164"/>
    <w:rsid w:val="0038101D"/>
    <w:rsid w:val="0038158B"/>
    <w:rsid w:val="00381C4D"/>
    <w:rsid w:val="00381F34"/>
    <w:rsid w:val="003824BE"/>
    <w:rsid w:val="003828E5"/>
    <w:rsid w:val="00383DF2"/>
    <w:rsid w:val="00383FE0"/>
    <w:rsid w:val="003866CC"/>
    <w:rsid w:val="003904AA"/>
    <w:rsid w:val="003905D4"/>
    <w:rsid w:val="0039135D"/>
    <w:rsid w:val="00391FCB"/>
    <w:rsid w:val="003921AF"/>
    <w:rsid w:val="003922EE"/>
    <w:rsid w:val="003926D4"/>
    <w:rsid w:val="00393CAF"/>
    <w:rsid w:val="003942FA"/>
    <w:rsid w:val="0039733B"/>
    <w:rsid w:val="00397AA2"/>
    <w:rsid w:val="003A0AB5"/>
    <w:rsid w:val="003A48A1"/>
    <w:rsid w:val="003A4B68"/>
    <w:rsid w:val="003A4BF5"/>
    <w:rsid w:val="003A4CC4"/>
    <w:rsid w:val="003A65E4"/>
    <w:rsid w:val="003A6AE8"/>
    <w:rsid w:val="003A783D"/>
    <w:rsid w:val="003B04CA"/>
    <w:rsid w:val="003B0A9B"/>
    <w:rsid w:val="003B0D5A"/>
    <w:rsid w:val="003B1109"/>
    <w:rsid w:val="003B20BE"/>
    <w:rsid w:val="003B2A8C"/>
    <w:rsid w:val="003B30B2"/>
    <w:rsid w:val="003B3482"/>
    <w:rsid w:val="003B43AF"/>
    <w:rsid w:val="003B463D"/>
    <w:rsid w:val="003B5567"/>
    <w:rsid w:val="003B5DC0"/>
    <w:rsid w:val="003B60FA"/>
    <w:rsid w:val="003B7155"/>
    <w:rsid w:val="003B73E7"/>
    <w:rsid w:val="003B778B"/>
    <w:rsid w:val="003C1B4C"/>
    <w:rsid w:val="003C3BC4"/>
    <w:rsid w:val="003C3DD9"/>
    <w:rsid w:val="003C421A"/>
    <w:rsid w:val="003C439B"/>
    <w:rsid w:val="003C468E"/>
    <w:rsid w:val="003C484B"/>
    <w:rsid w:val="003C4A07"/>
    <w:rsid w:val="003C4B9E"/>
    <w:rsid w:val="003C50B3"/>
    <w:rsid w:val="003C5E8D"/>
    <w:rsid w:val="003C5EC5"/>
    <w:rsid w:val="003C6573"/>
    <w:rsid w:val="003C6702"/>
    <w:rsid w:val="003C67D1"/>
    <w:rsid w:val="003C7C86"/>
    <w:rsid w:val="003D092D"/>
    <w:rsid w:val="003D1570"/>
    <w:rsid w:val="003D19BD"/>
    <w:rsid w:val="003D2FB6"/>
    <w:rsid w:val="003D34B1"/>
    <w:rsid w:val="003D3EC5"/>
    <w:rsid w:val="003D46BB"/>
    <w:rsid w:val="003D4D44"/>
    <w:rsid w:val="003D4EDC"/>
    <w:rsid w:val="003D551C"/>
    <w:rsid w:val="003D5881"/>
    <w:rsid w:val="003D7BED"/>
    <w:rsid w:val="003D7E0D"/>
    <w:rsid w:val="003D7F6D"/>
    <w:rsid w:val="003E1E05"/>
    <w:rsid w:val="003E227D"/>
    <w:rsid w:val="003E2976"/>
    <w:rsid w:val="003E29EE"/>
    <w:rsid w:val="003E34B5"/>
    <w:rsid w:val="003E3DB7"/>
    <w:rsid w:val="003E42C5"/>
    <w:rsid w:val="003E47D7"/>
    <w:rsid w:val="003E5ADA"/>
    <w:rsid w:val="003E5E85"/>
    <w:rsid w:val="003F0BAA"/>
    <w:rsid w:val="003F0BEF"/>
    <w:rsid w:val="003F1488"/>
    <w:rsid w:val="003F449F"/>
    <w:rsid w:val="003F4B5E"/>
    <w:rsid w:val="003F6617"/>
    <w:rsid w:val="003F6F35"/>
    <w:rsid w:val="003F7042"/>
    <w:rsid w:val="003F73F1"/>
    <w:rsid w:val="003F76B2"/>
    <w:rsid w:val="00400C54"/>
    <w:rsid w:val="0040101A"/>
    <w:rsid w:val="0040142B"/>
    <w:rsid w:val="00401ED5"/>
    <w:rsid w:val="0040219A"/>
    <w:rsid w:val="004034E3"/>
    <w:rsid w:val="00403511"/>
    <w:rsid w:val="00404057"/>
    <w:rsid w:val="00404439"/>
    <w:rsid w:val="00404E24"/>
    <w:rsid w:val="004056F5"/>
    <w:rsid w:val="0040577F"/>
    <w:rsid w:val="004061C6"/>
    <w:rsid w:val="004106E4"/>
    <w:rsid w:val="00411A8D"/>
    <w:rsid w:val="00411E10"/>
    <w:rsid w:val="00412AAC"/>
    <w:rsid w:val="00413116"/>
    <w:rsid w:val="004131E3"/>
    <w:rsid w:val="004132BC"/>
    <w:rsid w:val="004139D7"/>
    <w:rsid w:val="00413B82"/>
    <w:rsid w:val="00414101"/>
    <w:rsid w:val="00414697"/>
    <w:rsid w:val="0041506F"/>
    <w:rsid w:val="00415A0B"/>
    <w:rsid w:val="004163BA"/>
    <w:rsid w:val="004174B2"/>
    <w:rsid w:val="00417C52"/>
    <w:rsid w:val="004200B0"/>
    <w:rsid w:val="00420AC4"/>
    <w:rsid w:val="00421ADC"/>
    <w:rsid w:val="0042390B"/>
    <w:rsid w:val="00424E6F"/>
    <w:rsid w:val="004259F4"/>
    <w:rsid w:val="004262AF"/>
    <w:rsid w:val="00426661"/>
    <w:rsid w:val="004276AD"/>
    <w:rsid w:val="00427851"/>
    <w:rsid w:val="0043208A"/>
    <w:rsid w:val="0043289E"/>
    <w:rsid w:val="004328E4"/>
    <w:rsid w:val="004330A7"/>
    <w:rsid w:val="0043321A"/>
    <w:rsid w:val="0043361D"/>
    <w:rsid w:val="0043377A"/>
    <w:rsid w:val="00433B03"/>
    <w:rsid w:val="00433B3C"/>
    <w:rsid w:val="00434DF5"/>
    <w:rsid w:val="00434FF5"/>
    <w:rsid w:val="0043741E"/>
    <w:rsid w:val="00437589"/>
    <w:rsid w:val="0044143E"/>
    <w:rsid w:val="004414A9"/>
    <w:rsid w:val="004418E2"/>
    <w:rsid w:val="00442177"/>
    <w:rsid w:val="004429DA"/>
    <w:rsid w:val="00444E72"/>
    <w:rsid w:val="004450D9"/>
    <w:rsid w:val="00445266"/>
    <w:rsid w:val="004453FD"/>
    <w:rsid w:val="004460A0"/>
    <w:rsid w:val="00446592"/>
    <w:rsid w:val="0044742E"/>
    <w:rsid w:val="00447AE4"/>
    <w:rsid w:val="004504B0"/>
    <w:rsid w:val="00452092"/>
    <w:rsid w:val="004529DC"/>
    <w:rsid w:val="00452F78"/>
    <w:rsid w:val="00453958"/>
    <w:rsid w:val="00453B87"/>
    <w:rsid w:val="00453BE9"/>
    <w:rsid w:val="00453C83"/>
    <w:rsid w:val="00453EDD"/>
    <w:rsid w:val="00454101"/>
    <w:rsid w:val="004567D0"/>
    <w:rsid w:val="004571DB"/>
    <w:rsid w:val="00460206"/>
    <w:rsid w:val="00461316"/>
    <w:rsid w:val="0046188F"/>
    <w:rsid w:val="004618CC"/>
    <w:rsid w:val="0046246C"/>
    <w:rsid w:val="004624F1"/>
    <w:rsid w:val="00462EF8"/>
    <w:rsid w:val="00464640"/>
    <w:rsid w:val="00465315"/>
    <w:rsid w:val="00465463"/>
    <w:rsid w:val="00466D3B"/>
    <w:rsid w:val="00472597"/>
    <w:rsid w:val="00472948"/>
    <w:rsid w:val="00472D2E"/>
    <w:rsid w:val="0047364C"/>
    <w:rsid w:val="00473A0B"/>
    <w:rsid w:val="0047472C"/>
    <w:rsid w:val="00474EFA"/>
    <w:rsid w:val="00475B06"/>
    <w:rsid w:val="00477AC3"/>
    <w:rsid w:val="004806C1"/>
    <w:rsid w:val="00480E78"/>
    <w:rsid w:val="0048141E"/>
    <w:rsid w:val="00481B93"/>
    <w:rsid w:val="00481BD1"/>
    <w:rsid w:val="00481DDF"/>
    <w:rsid w:val="00482274"/>
    <w:rsid w:val="00482798"/>
    <w:rsid w:val="004831FB"/>
    <w:rsid w:val="00483CC2"/>
    <w:rsid w:val="00484621"/>
    <w:rsid w:val="00484FF0"/>
    <w:rsid w:val="0048559E"/>
    <w:rsid w:val="00485F0C"/>
    <w:rsid w:val="004869B2"/>
    <w:rsid w:val="00486CCA"/>
    <w:rsid w:val="00486CE1"/>
    <w:rsid w:val="00487D67"/>
    <w:rsid w:val="00487DFB"/>
    <w:rsid w:val="004903E4"/>
    <w:rsid w:val="00491234"/>
    <w:rsid w:val="0049294F"/>
    <w:rsid w:val="00492E70"/>
    <w:rsid w:val="0049341F"/>
    <w:rsid w:val="00493430"/>
    <w:rsid w:val="00493F12"/>
    <w:rsid w:val="00493FB6"/>
    <w:rsid w:val="00494115"/>
    <w:rsid w:val="00495741"/>
    <w:rsid w:val="00496D77"/>
    <w:rsid w:val="004978B3"/>
    <w:rsid w:val="00497F64"/>
    <w:rsid w:val="004A0E35"/>
    <w:rsid w:val="004A178B"/>
    <w:rsid w:val="004A3750"/>
    <w:rsid w:val="004A5B69"/>
    <w:rsid w:val="004A5D63"/>
    <w:rsid w:val="004A7895"/>
    <w:rsid w:val="004A7E18"/>
    <w:rsid w:val="004B07B6"/>
    <w:rsid w:val="004B0967"/>
    <w:rsid w:val="004B0998"/>
    <w:rsid w:val="004B0B68"/>
    <w:rsid w:val="004B24C3"/>
    <w:rsid w:val="004B273B"/>
    <w:rsid w:val="004B4159"/>
    <w:rsid w:val="004B4240"/>
    <w:rsid w:val="004B6399"/>
    <w:rsid w:val="004B673E"/>
    <w:rsid w:val="004B73C9"/>
    <w:rsid w:val="004B7E9C"/>
    <w:rsid w:val="004B7FF8"/>
    <w:rsid w:val="004C003C"/>
    <w:rsid w:val="004C0F81"/>
    <w:rsid w:val="004C24A5"/>
    <w:rsid w:val="004C24F6"/>
    <w:rsid w:val="004C2C5B"/>
    <w:rsid w:val="004C3151"/>
    <w:rsid w:val="004C3556"/>
    <w:rsid w:val="004C3EB9"/>
    <w:rsid w:val="004C4793"/>
    <w:rsid w:val="004C4CC5"/>
    <w:rsid w:val="004C67F6"/>
    <w:rsid w:val="004C723D"/>
    <w:rsid w:val="004C7CEC"/>
    <w:rsid w:val="004D0109"/>
    <w:rsid w:val="004D1A35"/>
    <w:rsid w:val="004D39A2"/>
    <w:rsid w:val="004D5ADE"/>
    <w:rsid w:val="004D5D4F"/>
    <w:rsid w:val="004D5DA2"/>
    <w:rsid w:val="004E0776"/>
    <w:rsid w:val="004E215D"/>
    <w:rsid w:val="004E2DB9"/>
    <w:rsid w:val="004E334B"/>
    <w:rsid w:val="004E3BCE"/>
    <w:rsid w:val="004E425B"/>
    <w:rsid w:val="004E4896"/>
    <w:rsid w:val="004E5880"/>
    <w:rsid w:val="004E6B1F"/>
    <w:rsid w:val="004E7BDA"/>
    <w:rsid w:val="004F06B3"/>
    <w:rsid w:val="004F16FC"/>
    <w:rsid w:val="004F23BC"/>
    <w:rsid w:val="004F30A8"/>
    <w:rsid w:val="004F4CAB"/>
    <w:rsid w:val="004F55BF"/>
    <w:rsid w:val="004F6035"/>
    <w:rsid w:val="004F657E"/>
    <w:rsid w:val="004F6D5F"/>
    <w:rsid w:val="004F7FA3"/>
    <w:rsid w:val="005014F2"/>
    <w:rsid w:val="00502397"/>
    <w:rsid w:val="00503E67"/>
    <w:rsid w:val="00503F49"/>
    <w:rsid w:val="00504894"/>
    <w:rsid w:val="005049A3"/>
    <w:rsid w:val="00506539"/>
    <w:rsid w:val="005071A6"/>
    <w:rsid w:val="00507BFE"/>
    <w:rsid w:val="005108BC"/>
    <w:rsid w:val="00510987"/>
    <w:rsid w:val="00510E45"/>
    <w:rsid w:val="0051190C"/>
    <w:rsid w:val="00512F53"/>
    <w:rsid w:val="00513E08"/>
    <w:rsid w:val="00514189"/>
    <w:rsid w:val="005149F2"/>
    <w:rsid w:val="00515CBF"/>
    <w:rsid w:val="00516184"/>
    <w:rsid w:val="005164BE"/>
    <w:rsid w:val="00516812"/>
    <w:rsid w:val="00516A35"/>
    <w:rsid w:val="00517D51"/>
    <w:rsid w:val="00517F26"/>
    <w:rsid w:val="00517F91"/>
    <w:rsid w:val="005202C4"/>
    <w:rsid w:val="005205F1"/>
    <w:rsid w:val="005213ED"/>
    <w:rsid w:val="00521E07"/>
    <w:rsid w:val="00522191"/>
    <w:rsid w:val="0052255B"/>
    <w:rsid w:val="00523CFD"/>
    <w:rsid w:val="00526409"/>
    <w:rsid w:val="005303F5"/>
    <w:rsid w:val="00530B38"/>
    <w:rsid w:val="0053324F"/>
    <w:rsid w:val="005338F6"/>
    <w:rsid w:val="005339F5"/>
    <w:rsid w:val="0053482D"/>
    <w:rsid w:val="00534E31"/>
    <w:rsid w:val="00534E3E"/>
    <w:rsid w:val="00535089"/>
    <w:rsid w:val="00536C00"/>
    <w:rsid w:val="00540D35"/>
    <w:rsid w:val="00541737"/>
    <w:rsid w:val="005420CE"/>
    <w:rsid w:val="00542F93"/>
    <w:rsid w:val="0054308D"/>
    <w:rsid w:val="00544BAC"/>
    <w:rsid w:val="00546F49"/>
    <w:rsid w:val="00550ABC"/>
    <w:rsid w:val="00553602"/>
    <w:rsid w:val="00554429"/>
    <w:rsid w:val="00554442"/>
    <w:rsid w:val="00554FB3"/>
    <w:rsid w:val="005554CE"/>
    <w:rsid w:val="005559CD"/>
    <w:rsid w:val="00556069"/>
    <w:rsid w:val="00556BCE"/>
    <w:rsid w:val="00560CB4"/>
    <w:rsid w:val="005626A8"/>
    <w:rsid w:val="00562D1E"/>
    <w:rsid w:val="00563468"/>
    <w:rsid w:val="005645F2"/>
    <w:rsid w:val="005651FE"/>
    <w:rsid w:val="00565365"/>
    <w:rsid w:val="00565806"/>
    <w:rsid w:val="00566221"/>
    <w:rsid w:val="00567155"/>
    <w:rsid w:val="005675B2"/>
    <w:rsid w:val="00567915"/>
    <w:rsid w:val="00567AAA"/>
    <w:rsid w:val="00567CAE"/>
    <w:rsid w:val="005711AC"/>
    <w:rsid w:val="00571644"/>
    <w:rsid w:val="005716E2"/>
    <w:rsid w:val="00571F2B"/>
    <w:rsid w:val="00573929"/>
    <w:rsid w:val="00573A08"/>
    <w:rsid w:val="00574920"/>
    <w:rsid w:val="005749E2"/>
    <w:rsid w:val="00575DA5"/>
    <w:rsid w:val="00575DFB"/>
    <w:rsid w:val="00576643"/>
    <w:rsid w:val="005767F1"/>
    <w:rsid w:val="00577395"/>
    <w:rsid w:val="005809AD"/>
    <w:rsid w:val="00580DD1"/>
    <w:rsid w:val="0058129C"/>
    <w:rsid w:val="00582171"/>
    <w:rsid w:val="0058276D"/>
    <w:rsid w:val="00582CF9"/>
    <w:rsid w:val="00583FDF"/>
    <w:rsid w:val="005849D9"/>
    <w:rsid w:val="005849E6"/>
    <w:rsid w:val="00587DA5"/>
    <w:rsid w:val="005915B5"/>
    <w:rsid w:val="00591B9D"/>
    <w:rsid w:val="005921F8"/>
    <w:rsid w:val="005930AC"/>
    <w:rsid w:val="00594166"/>
    <w:rsid w:val="0059469A"/>
    <w:rsid w:val="00594A39"/>
    <w:rsid w:val="00594BCC"/>
    <w:rsid w:val="00594F78"/>
    <w:rsid w:val="00595EEA"/>
    <w:rsid w:val="00597E3C"/>
    <w:rsid w:val="005A0091"/>
    <w:rsid w:val="005A0A97"/>
    <w:rsid w:val="005A12DF"/>
    <w:rsid w:val="005A3B8C"/>
    <w:rsid w:val="005A3C64"/>
    <w:rsid w:val="005A4E5C"/>
    <w:rsid w:val="005A5B8F"/>
    <w:rsid w:val="005A6710"/>
    <w:rsid w:val="005B21F0"/>
    <w:rsid w:val="005B2392"/>
    <w:rsid w:val="005B3309"/>
    <w:rsid w:val="005B3D36"/>
    <w:rsid w:val="005B4426"/>
    <w:rsid w:val="005B4963"/>
    <w:rsid w:val="005B4C0A"/>
    <w:rsid w:val="005B558B"/>
    <w:rsid w:val="005B724D"/>
    <w:rsid w:val="005C08F7"/>
    <w:rsid w:val="005C1050"/>
    <w:rsid w:val="005C2174"/>
    <w:rsid w:val="005C248D"/>
    <w:rsid w:val="005C2754"/>
    <w:rsid w:val="005C30FE"/>
    <w:rsid w:val="005C519A"/>
    <w:rsid w:val="005C59AC"/>
    <w:rsid w:val="005C63F0"/>
    <w:rsid w:val="005C67A5"/>
    <w:rsid w:val="005D0DAC"/>
    <w:rsid w:val="005D162E"/>
    <w:rsid w:val="005D1D4F"/>
    <w:rsid w:val="005D24EC"/>
    <w:rsid w:val="005D3133"/>
    <w:rsid w:val="005D3264"/>
    <w:rsid w:val="005D3648"/>
    <w:rsid w:val="005D3C74"/>
    <w:rsid w:val="005D4240"/>
    <w:rsid w:val="005D461D"/>
    <w:rsid w:val="005D474A"/>
    <w:rsid w:val="005D4C04"/>
    <w:rsid w:val="005D518B"/>
    <w:rsid w:val="005D66A9"/>
    <w:rsid w:val="005D722F"/>
    <w:rsid w:val="005E1545"/>
    <w:rsid w:val="005E23A1"/>
    <w:rsid w:val="005E2825"/>
    <w:rsid w:val="005E2C53"/>
    <w:rsid w:val="005E38A3"/>
    <w:rsid w:val="005E43AF"/>
    <w:rsid w:val="005E4A94"/>
    <w:rsid w:val="005E4D13"/>
    <w:rsid w:val="005E4F40"/>
    <w:rsid w:val="005E4FB5"/>
    <w:rsid w:val="005E6F52"/>
    <w:rsid w:val="005E738D"/>
    <w:rsid w:val="005E7DA7"/>
    <w:rsid w:val="005F0381"/>
    <w:rsid w:val="005F06A9"/>
    <w:rsid w:val="005F1D5F"/>
    <w:rsid w:val="005F2F7F"/>
    <w:rsid w:val="005F30B8"/>
    <w:rsid w:val="005F34C1"/>
    <w:rsid w:val="005F48A4"/>
    <w:rsid w:val="005F4C3E"/>
    <w:rsid w:val="005F6383"/>
    <w:rsid w:val="005F6389"/>
    <w:rsid w:val="005F6431"/>
    <w:rsid w:val="005F6D33"/>
    <w:rsid w:val="005F6E60"/>
    <w:rsid w:val="005F7E38"/>
    <w:rsid w:val="00600BCF"/>
    <w:rsid w:val="00600D2F"/>
    <w:rsid w:val="00601E29"/>
    <w:rsid w:val="00602181"/>
    <w:rsid w:val="00602BAA"/>
    <w:rsid w:val="00603C0B"/>
    <w:rsid w:val="006041AA"/>
    <w:rsid w:val="006042DE"/>
    <w:rsid w:val="00604F13"/>
    <w:rsid w:val="0060686A"/>
    <w:rsid w:val="006076D4"/>
    <w:rsid w:val="00607E49"/>
    <w:rsid w:val="006106C6"/>
    <w:rsid w:val="0061084D"/>
    <w:rsid w:val="00610A4B"/>
    <w:rsid w:val="00610DD4"/>
    <w:rsid w:val="00610F63"/>
    <w:rsid w:val="00611F53"/>
    <w:rsid w:val="006125F1"/>
    <w:rsid w:val="0061347C"/>
    <w:rsid w:val="006140AC"/>
    <w:rsid w:val="006161E9"/>
    <w:rsid w:val="00617172"/>
    <w:rsid w:val="0062162B"/>
    <w:rsid w:val="00623268"/>
    <w:rsid w:val="006237B1"/>
    <w:rsid w:val="00623FF6"/>
    <w:rsid w:val="0062490F"/>
    <w:rsid w:val="006256F8"/>
    <w:rsid w:val="0062742A"/>
    <w:rsid w:val="006307C0"/>
    <w:rsid w:val="00631B1F"/>
    <w:rsid w:val="00633B98"/>
    <w:rsid w:val="0063425B"/>
    <w:rsid w:val="00634464"/>
    <w:rsid w:val="00634B69"/>
    <w:rsid w:val="0063738B"/>
    <w:rsid w:val="0064007C"/>
    <w:rsid w:val="00641021"/>
    <w:rsid w:val="006454CD"/>
    <w:rsid w:val="006455E0"/>
    <w:rsid w:val="006458AE"/>
    <w:rsid w:val="00645DD3"/>
    <w:rsid w:val="00646804"/>
    <w:rsid w:val="00646B22"/>
    <w:rsid w:val="00646FB6"/>
    <w:rsid w:val="00647081"/>
    <w:rsid w:val="0064778C"/>
    <w:rsid w:val="00647DF1"/>
    <w:rsid w:val="0065041C"/>
    <w:rsid w:val="00650792"/>
    <w:rsid w:val="006522D7"/>
    <w:rsid w:val="00653B00"/>
    <w:rsid w:val="00653DC1"/>
    <w:rsid w:val="00653FAA"/>
    <w:rsid w:val="006540D9"/>
    <w:rsid w:val="00655753"/>
    <w:rsid w:val="0065669F"/>
    <w:rsid w:val="00656721"/>
    <w:rsid w:val="00656742"/>
    <w:rsid w:val="00656DB8"/>
    <w:rsid w:val="00656FD1"/>
    <w:rsid w:val="006572C8"/>
    <w:rsid w:val="00660736"/>
    <w:rsid w:val="00660BF2"/>
    <w:rsid w:val="00660F55"/>
    <w:rsid w:val="006611D1"/>
    <w:rsid w:val="00662B23"/>
    <w:rsid w:val="006630EE"/>
    <w:rsid w:val="00663330"/>
    <w:rsid w:val="006637F6"/>
    <w:rsid w:val="0066470A"/>
    <w:rsid w:val="00665011"/>
    <w:rsid w:val="0066639B"/>
    <w:rsid w:val="00671047"/>
    <w:rsid w:val="00672039"/>
    <w:rsid w:val="00672ACE"/>
    <w:rsid w:val="00674190"/>
    <w:rsid w:val="00675158"/>
    <w:rsid w:val="00675538"/>
    <w:rsid w:val="00675764"/>
    <w:rsid w:val="00675C9F"/>
    <w:rsid w:val="00675FC4"/>
    <w:rsid w:val="006760E0"/>
    <w:rsid w:val="006765DA"/>
    <w:rsid w:val="00677BE7"/>
    <w:rsid w:val="00677DC4"/>
    <w:rsid w:val="0068070B"/>
    <w:rsid w:val="0068137A"/>
    <w:rsid w:val="00681755"/>
    <w:rsid w:val="00681F41"/>
    <w:rsid w:val="006839D5"/>
    <w:rsid w:val="00684F67"/>
    <w:rsid w:val="006856D6"/>
    <w:rsid w:val="00685F18"/>
    <w:rsid w:val="00686979"/>
    <w:rsid w:val="00686FE1"/>
    <w:rsid w:val="00690236"/>
    <w:rsid w:val="006918F7"/>
    <w:rsid w:val="00691DCB"/>
    <w:rsid w:val="00692805"/>
    <w:rsid w:val="00692E68"/>
    <w:rsid w:val="006935AF"/>
    <w:rsid w:val="0069434C"/>
    <w:rsid w:val="00694C63"/>
    <w:rsid w:val="006954A1"/>
    <w:rsid w:val="00696C6A"/>
    <w:rsid w:val="006974B9"/>
    <w:rsid w:val="006977D3"/>
    <w:rsid w:val="00697A44"/>
    <w:rsid w:val="00697A71"/>
    <w:rsid w:val="006A0A8F"/>
    <w:rsid w:val="006A2BB4"/>
    <w:rsid w:val="006A4447"/>
    <w:rsid w:val="006A49DB"/>
    <w:rsid w:val="006A51C9"/>
    <w:rsid w:val="006A5F3A"/>
    <w:rsid w:val="006A69A1"/>
    <w:rsid w:val="006A6A94"/>
    <w:rsid w:val="006A7C88"/>
    <w:rsid w:val="006B0180"/>
    <w:rsid w:val="006B038E"/>
    <w:rsid w:val="006B0773"/>
    <w:rsid w:val="006B07D6"/>
    <w:rsid w:val="006B09B4"/>
    <w:rsid w:val="006B0B10"/>
    <w:rsid w:val="006B0B34"/>
    <w:rsid w:val="006B0B7B"/>
    <w:rsid w:val="006B1371"/>
    <w:rsid w:val="006B2FC0"/>
    <w:rsid w:val="006B32FD"/>
    <w:rsid w:val="006B3517"/>
    <w:rsid w:val="006B4325"/>
    <w:rsid w:val="006B432D"/>
    <w:rsid w:val="006B4493"/>
    <w:rsid w:val="006B4688"/>
    <w:rsid w:val="006B49D3"/>
    <w:rsid w:val="006B5063"/>
    <w:rsid w:val="006B5110"/>
    <w:rsid w:val="006B558F"/>
    <w:rsid w:val="006B6154"/>
    <w:rsid w:val="006B6FEC"/>
    <w:rsid w:val="006B7600"/>
    <w:rsid w:val="006B7D28"/>
    <w:rsid w:val="006C04D7"/>
    <w:rsid w:val="006C08AD"/>
    <w:rsid w:val="006C1711"/>
    <w:rsid w:val="006C21BE"/>
    <w:rsid w:val="006C256E"/>
    <w:rsid w:val="006C370C"/>
    <w:rsid w:val="006C40C1"/>
    <w:rsid w:val="006C4603"/>
    <w:rsid w:val="006C4C50"/>
    <w:rsid w:val="006C50DA"/>
    <w:rsid w:val="006C6356"/>
    <w:rsid w:val="006D0144"/>
    <w:rsid w:val="006D070C"/>
    <w:rsid w:val="006D071E"/>
    <w:rsid w:val="006D1ADF"/>
    <w:rsid w:val="006D1D7B"/>
    <w:rsid w:val="006D311B"/>
    <w:rsid w:val="006D3C66"/>
    <w:rsid w:val="006D5F9D"/>
    <w:rsid w:val="006D66C9"/>
    <w:rsid w:val="006D6EF7"/>
    <w:rsid w:val="006D7461"/>
    <w:rsid w:val="006E09CF"/>
    <w:rsid w:val="006E0CA9"/>
    <w:rsid w:val="006E0FD5"/>
    <w:rsid w:val="006E22DB"/>
    <w:rsid w:val="006E25FA"/>
    <w:rsid w:val="006E286D"/>
    <w:rsid w:val="006E56E6"/>
    <w:rsid w:val="006E5780"/>
    <w:rsid w:val="006E5C08"/>
    <w:rsid w:val="006E666E"/>
    <w:rsid w:val="006E765D"/>
    <w:rsid w:val="006F057C"/>
    <w:rsid w:val="006F1788"/>
    <w:rsid w:val="006F1A1D"/>
    <w:rsid w:val="006F2171"/>
    <w:rsid w:val="006F29A5"/>
    <w:rsid w:val="006F3691"/>
    <w:rsid w:val="006F478E"/>
    <w:rsid w:val="006F4884"/>
    <w:rsid w:val="007000B4"/>
    <w:rsid w:val="0070066E"/>
    <w:rsid w:val="00700A6C"/>
    <w:rsid w:val="00701195"/>
    <w:rsid w:val="007013B5"/>
    <w:rsid w:val="0070195E"/>
    <w:rsid w:val="00702D0E"/>
    <w:rsid w:val="0070343A"/>
    <w:rsid w:val="00704386"/>
    <w:rsid w:val="007054C3"/>
    <w:rsid w:val="00705AFD"/>
    <w:rsid w:val="00706393"/>
    <w:rsid w:val="007065A4"/>
    <w:rsid w:val="00707333"/>
    <w:rsid w:val="007074AE"/>
    <w:rsid w:val="00707573"/>
    <w:rsid w:val="00707645"/>
    <w:rsid w:val="00707773"/>
    <w:rsid w:val="00707DD6"/>
    <w:rsid w:val="00707FAE"/>
    <w:rsid w:val="00710146"/>
    <w:rsid w:val="00710686"/>
    <w:rsid w:val="00710F2E"/>
    <w:rsid w:val="00711654"/>
    <w:rsid w:val="007118EB"/>
    <w:rsid w:val="00711BE6"/>
    <w:rsid w:val="00711F0C"/>
    <w:rsid w:val="0071330B"/>
    <w:rsid w:val="007137A7"/>
    <w:rsid w:val="00713ADA"/>
    <w:rsid w:val="00713D7F"/>
    <w:rsid w:val="0071569B"/>
    <w:rsid w:val="00716CFD"/>
    <w:rsid w:val="00717E69"/>
    <w:rsid w:val="00720BD9"/>
    <w:rsid w:val="0072126F"/>
    <w:rsid w:val="007223DD"/>
    <w:rsid w:val="00723542"/>
    <w:rsid w:val="00723721"/>
    <w:rsid w:val="00723F27"/>
    <w:rsid w:val="00724485"/>
    <w:rsid w:val="00724546"/>
    <w:rsid w:val="00725BD2"/>
    <w:rsid w:val="007262A2"/>
    <w:rsid w:val="00726CB5"/>
    <w:rsid w:val="00727F64"/>
    <w:rsid w:val="007314AC"/>
    <w:rsid w:val="007319B0"/>
    <w:rsid w:val="00731DF5"/>
    <w:rsid w:val="007323CF"/>
    <w:rsid w:val="00732684"/>
    <w:rsid w:val="007327A2"/>
    <w:rsid w:val="00732D5A"/>
    <w:rsid w:val="0073402F"/>
    <w:rsid w:val="00736CF4"/>
    <w:rsid w:val="007374EB"/>
    <w:rsid w:val="00737FA6"/>
    <w:rsid w:val="00740C8A"/>
    <w:rsid w:val="00740FD3"/>
    <w:rsid w:val="0074159C"/>
    <w:rsid w:val="0074367E"/>
    <w:rsid w:val="00744871"/>
    <w:rsid w:val="0074570C"/>
    <w:rsid w:val="00746145"/>
    <w:rsid w:val="0074648A"/>
    <w:rsid w:val="00747A36"/>
    <w:rsid w:val="007506C0"/>
    <w:rsid w:val="00750FC7"/>
    <w:rsid w:val="00751419"/>
    <w:rsid w:val="00751F53"/>
    <w:rsid w:val="007524F8"/>
    <w:rsid w:val="00752CFE"/>
    <w:rsid w:val="00753467"/>
    <w:rsid w:val="00753979"/>
    <w:rsid w:val="00753D67"/>
    <w:rsid w:val="00753EA1"/>
    <w:rsid w:val="007541D5"/>
    <w:rsid w:val="007548E0"/>
    <w:rsid w:val="00756C93"/>
    <w:rsid w:val="00756F5F"/>
    <w:rsid w:val="00757A62"/>
    <w:rsid w:val="00760C1C"/>
    <w:rsid w:val="00761709"/>
    <w:rsid w:val="00762209"/>
    <w:rsid w:val="00762A1F"/>
    <w:rsid w:val="00763643"/>
    <w:rsid w:val="00763D3D"/>
    <w:rsid w:val="00765814"/>
    <w:rsid w:val="00765CBF"/>
    <w:rsid w:val="0076682E"/>
    <w:rsid w:val="00772BC3"/>
    <w:rsid w:val="0077369A"/>
    <w:rsid w:val="00774071"/>
    <w:rsid w:val="00774179"/>
    <w:rsid w:val="007741C8"/>
    <w:rsid w:val="007742D2"/>
    <w:rsid w:val="007747E3"/>
    <w:rsid w:val="00774FE3"/>
    <w:rsid w:val="00775CF5"/>
    <w:rsid w:val="00776D94"/>
    <w:rsid w:val="00776E11"/>
    <w:rsid w:val="00777BB1"/>
    <w:rsid w:val="007803A0"/>
    <w:rsid w:val="0078055B"/>
    <w:rsid w:val="00782D35"/>
    <w:rsid w:val="007839BE"/>
    <w:rsid w:val="00783CC6"/>
    <w:rsid w:val="00784498"/>
    <w:rsid w:val="0078493C"/>
    <w:rsid w:val="00785450"/>
    <w:rsid w:val="00785F01"/>
    <w:rsid w:val="00786084"/>
    <w:rsid w:val="00787D13"/>
    <w:rsid w:val="00787F17"/>
    <w:rsid w:val="00790426"/>
    <w:rsid w:val="0079095F"/>
    <w:rsid w:val="00791201"/>
    <w:rsid w:val="00791502"/>
    <w:rsid w:val="00791939"/>
    <w:rsid w:val="00792B98"/>
    <w:rsid w:val="00793566"/>
    <w:rsid w:val="00793CE9"/>
    <w:rsid w:val="007941D8"/>
    <w:rsid w:val="00796BE9"/>
    <w:rsid w:val="007A0288"/>
    <w:rsid w:val="007A1229"/>
    <w:rsid w:val="007A26E1"/>
    <w:rsid w:val="007A293A"/>
    <w:rsid w:val="007A3F28"/>
    <w:rsid w:val="007A4C55"/>
    <w:rsid w:val="007A50D7"/>
    <w:rsid w:val="007A51AB"/>
    <w:rsid w:val="007A587B"/>
    <w:rsid w:val="007A5A64"/>
    <w:rsid w:val="007A69B3"/>
    <w:rsid w:val="007A6C1A"/>
    <w:rsid w:val="007A6C30"/>
    <w:rsid w:val="007A6C65"/>
    <w:rsid w:val="007A6E41"/>
    <w:rsid w:val="007B1389"/>
    <w:rsid w:val="007B2178"/>
    <w:rsid w:val="007B3245"/>
    <w:rsid w:val="007B337A"/>
    <w:rsid w:val="007B3959"/>
    <w:rsid w:val="007B590A"/>
    <w:rsid w:val="007B5D25"/>
    <w:rsid w:val="007B6271"/>
    <w:rsid w:val="007B69FF"/>
    <w:rsid w:val="007B6A25"/>
    <w:rsid w:val="007B732C"/>
    <w:rsid w:val="007B7A29"/>
    <w:rsid w:val="007B7EFA"/>
    <w:rsid w:val="007C030D"/>
    <w:rsid w:val="007C144E"/>
    <w:rsid w:val="007C1DFE"/>
    <w:rsid w:val="007C1FFD"/>
    <w:rsid w:val="007C2A34"/>
    <w:rsid w:val="007C2FA6"/>
    <w:rsid w:val="007C30E8"/>
    <w:rsid w:val="007C4643"/>
    <w:rsid w:val="007C559F"/>
    <w:rsid w:val="007C5649"/>
    <w:rsid w:val="007C5A66"/>
    <w:rsid w:val="007C67A5"/>
    <w:rsid w:val="007C733F"/>
    <w:rsid w:val="007C7DC6"/>
    <w:rsid w:val="007D1C95"/>
    <w:rsid w:val="007D1F3E"/>
    <w:rsid w:val="007D2B00"/>
    <w:rsid w:val="007D3B65"/>
    <w:rsid w:val="007D4339"/>
    <w:rsid w:val="007D4FA4"/>
    <w:rsid w:val="007D58EC"/>
    <w:rsid w:val="007D79D4"/>
    <w:rsid w:val="007E052D"/>
    <w:rsid w:val="007E095D"/>
    <w:rsid w:val="007E0B2E"/>
    <w:rsid w:val="007E1B38"/>
    <w:rsid w:val="007E2C86"/>
    <w:rsid w:val="007E39F2"/>
    <w:rsid w:val="007E4C40"/>
    <w:rsid w:val="007E5BFF"/>
    <w:rsid w:val="007E5CE0"/>
    <w:rsid w:val="007E64CD"/>
    <w:rsid w:val="007E665C"/>
    <w:rsid w:val="007E6C6E"/>
    <w:rsid w:val="007E7F43"/>
    <w:rsid w:val="007F02CD"/>
    <w:rsid w:val="007F13A2"/>
    <w:rsid w:val="007F2C6F"/>
    <w:rsid w:val="007F32F4"/>
    <w:rsid w:val="007F4029"/>
    <w:rsid w:val="007F4476"/>
    <w:rsid w:val="007F471B"/>
    <w:rsid w:val="007F48F5"/>
    <w:rsid w:val="007F4C41"/>
    <w:rsid w:val="007F4DDE"/>
    <w:rsid w:val="007F7222"/>
    <w:rsid w:val="007F7978"/>
    <w:rsid w:val="007F7C17"/>
    <w:rsid w:val="0080058A"/>
    <w:rsid w:val="008009F3"/>
    <w:rsid w:val="00800F8C"/>
    <w:rsid w:val="00800FFE"/>
    <w:rsid w:val="00801188"/>
    <w:rsid w:val="008025BA"/>
    <w:rsid w:val="00802928"/>
    <w:rsid w:val="008043E5"/>
    <w:rsid w:val="00804666"/>
    <w:rsid w:val="00804A15"/>
    <w:rsid w:val="008050B4"/>
    <w:rsid w:val="008054A8"/>
    <w:rsid w:val="00805504"/>
    <w:rsid w:val="00805815"/>
    <w:rsid w:val="008073B5"/>
    <w:rsid w:val="008102B8"/>
    <w:rsid w:val="008102CC"/>
    <w:rsid w:val="008104D2"/>
    <w:rsid w:val="00810867"/>
    <w:rsid w:val="00810C4B"/>
    <w:rsid w:val="00812741"/>
    <w:rsid w:val="0081280E"/>
    <w:rsid w:val="0081339F"/>
    <w:rsid w:val="008135DB"/>
    <w:rsid w:val="00814D8D"/>
    <w:rsid w:val="00815C20"/>
    <w:rsid w:val="00815FDD"/>
    <w:rsid w:val="00816050"/>
    <w:rsid w:val="0081632C"/>
    <w:rsid w:val="00816A0B"/>
    <w:rsid w:val="00816E69"/>
    <w:rsid w:val="00817DED"/>
    <w:rsid w:val="00820D4B"/>
    <w:rsid w:val="00820FEB"/>
    <w:rsid w:val="00821DA7"/>
    <w:rsid w:val="00821DCD"/>
    <w:rsid w:val="00822226"/>
    <w:rsid w:val="008225EC"/>
    <w:rsid w:val="00822ABE"/>
    <w:rsid w:val="00823C31"/>
    <w:rsid w:val="008242DF"/>
    <w:rsid w:val="00824CFB"/>
    <w:rsid w:val="00827F6A"/>
    <w:rsid w:val="00830404"/>
    <w:rsid w:val="008305DA"/>
    <w:rsid w:val="00833E59"/>
    <w:rsid w:val="00834602"/>
    <w:rsid w:val="00834687"/>
    <w:rsid w:val="00835379"/>
    <w:rsid w:val="00835CA3"/>
    <w:rsid w:val="00835D1A"/>
    <w:rsid w:val="00835D2C"/>
    <w:rsid w:val="008372B0"/>
    <w:rsid w:val="00841B23"/>
    <w:rsid w:val="00842A86"/>
    <w:rsid w:val="00844771"/>
    <w:rsid w:val="00844BFC"/>
    <w:rsid w:val="00844CB3"/>
    <w:rsid w:val="0084595C"/>
    <w:rsid w:val="00845D31"/>
    <w:rsid w:val="00847B91"/>
    <w:rsid w:val="00850FCA"/>
    <w:rsid w:val="008519AC"/>
    <w:rsid w:val="00852474"/>
    <w:rsid w:val="00853269"/>
    <w:rsid w:val="0085350A"/>
    <w:rsid w:val="00854F6E"/>
    <w:rsid w:val="00856C92"/>
    <w:rsid w:val="00857050"/>
    <w:rsid w:val="00860F15"/>
    <w:rsid w:val="0086151C"/>
    <w:rsid w:val="00862C8F"/>
    <w:rsid w:val="0086330E"/>
    <w:rsid w:val="0086334D"/>
    <w:rsid w:val="008634D0"/>
    <w:rsid w:val="00863778"/>
    <w:rsid w:val="008644BF"/>
    <w:rsid w:val="00864E28"/>
    <w:rsid w:val="00864EB0"/>
    <w:rsid w:val="008656AF"/>
    <w:rsid w:val="00865811"/>
    <w:rsid w:val="00866E5A"/>
    <w:rsid w:val="0086724A"/>
    <w:rsid w:val="00867431"/>
    <w:rsid w:val="0086743F"/>
    <w:rsid w:val="00867668"/>
    <w:rsid w:val="008700E3"/>
    <w:rsid w:val="00870310"/>
    <w:rsid w:val="0087078B"/>
    <w:rsid w:val="0087218B"/>
    <w:rsid w:val="00872238"/>
    <w:rsid w:val="00872C69"/>
    <w:rsid w:val="0087367A"/>
    <w:rsid w:val="00873752"/>
    <w:rsid w:val="00874D10"/>
    <w:rsid w:val="00874E5C"/>
    <w:rsid w:val="00875282"/>
    <w:rsid w:val="0087546B"/>
    <w:rsid w:val="008759AA"/>
    <w:rsid w:val="00875DE1"/>
    <w:rsid w:val="0087677C"/>
    <w:rsid w:val="00883822"/>
    <w:rsid w:val="00884485"/>
    <w:rsid w:val="0088512E"/>
    <w:rsid w:val="00885C8B"/>
    <w:rsid w:val="008861FA"/>
    <w:rsid w:val="00886F00"/>
    <w:rsid w:val="00887E96"/>
    <w:rsid w:val="00890525"/>
    <w:rsid w:val="008905D0"/>
    <w:rsid w:val="008909AD"/>
    <w:rsid w:val="00890D90"/>
    <w:rsid w:val="00891F78"/>
    <w:rsid w:val="00891F7D"/>
    <w:rsid w:val="00893964"/>
    <w:rsid w:val="00895517"/>
    <w:rsid w:val="008973F4"/>
    <w:rsid w:val="0089764D"/>
    <w:rsid w:val="00897842"/>
    <w:rsid w:val="00897B1C"/>
    <w:rsid w:val="008A096F"/>
    <w:rsid w:val="008A1450"/>
    <w:rsid w:val="008A1EC6"/>
    <w:rsid w:val="008A31F5"/>
    <w:rsid w:val="008A40C0"/>
    <w:rsid w:val="008A41E7"/>
    <w:rsid w:val="008A4F72"/>
    <w:rsid w:val="008A52EA"/>
    <w:rsid w:val="008A550F"/>
    <w:rsid w:val="008A651A"/>
    <w:rsid w:val="008A73DC"/>
    <w:rsid w:val="008B1A2C"/>
    <w:rsid w:val="008B29E7"/>
    <w:rsid w:val="008B2E25"/>
    <w:rsid w:val="008B36A8"/>
    <w:rsid w:val="008B3892"/>
    <w:rsid w:val="008B3CA6"/>
    <w:rsid w:val="008B4241"/>
    <w:rsid w:val="008C009D"/>
    <w:rsid w:val="008C0B81"/>
    <w:rsid w:val="008C0CDB"/>
    <w:rsid w:val="008C193D"/>
    <w:rsid w:val="008C1B59"/>
    <w:rsid w:val="008C24AF"/>
    <w:rsid w:val="008C2553"/>
    <w:rsid w:val="008C2D54"/>
    <w:rsid w:val="008C4D4F"/>
    <w:rsid w:val="008C4D54"/>
    <w:rsid w:val="008C55DE"/>
    <w:rsid w:val="008C60D4"/>
    <w:rsid w:val="008C64D1"/>
    <w:rsid w:val="008C662B"/>
    <w:rsid w:val="008C6885"/>
    <w:rsid w:val="008C6950"/>
    <w:rsid w:val="008C7F90"/>
    <w:rsid w:val="008D0CA7"/>
    <w:rsid w:val="008D268C"/>
    <w:rsid w:val="008D26E1"/>
    <w:rsid w:val="008D338D"/>
    <w:rsid w:val="008D3A46"/>
    <w:rsid w:val="008D3F67"/>
    <w:rsid w:val="008D4B73"/>
    <w:rsid w:val="008D5207"/>
    <w:rsid w:val="008D5215"/>
    <w:rsid w:val="008D5B6D"/>
    <w:rsid w:val="008D660E"/>
    <w:rsid w:val="008D7061"/>
    <w:rsid w:val="008E0404"/>
    <w:rsid w:val="008E0EF1"/>
    <w:rsid w:val="008E24E6"/>
    <w:rsid w:val="008E2C84"/>
    <w:rsid w:val="008E2FB0"/>
    <w:rsid w:val="008E374A"/>
    <w:rsid w:val="008E4077"/>
    <w:rsid w:val="008E6421"/>
    <w:rsid w:val="008E69A8"/>
    <w:rsid w:val="008E7476"/>
    <w:rsid w:val="008E7554"/>
    <w:rsid w:val="008E7ACB"/>
    <w:rsid w:val="008F0372"/>
    <w:rsid w:val="008F0689"/>
    <w:rsid w:val="008F0BCD"/>
    <w:rsid w:val="008F1548"/>
    <w:rsid w:val="008F1AA1"/>
    <w:rsid w:val="008F38FE"/>
    <w:rsid w:val="008F44DA"/>
    <w:rsid w:val="008F5515"/>
    <w:rsid w:val="008F6204"/>
    <w:rsid w:val="008F64C8"/>
    <w:rsid w:val="008F6AF1"/>
    <w:rsid w:val="008F6B12"/>
    <w:rsid w:val="008F6D66"/>
    <w:rsid w:val="008F793F"/>
    <w:rsid w:val="008F7A48"/>
    <w:rsid w:val="00900818"/>
    <w:rsid w:val="00900AE7"/>
    <w:rsid w:val="0090111E"/>
    <w:rsid w:val="0090169F"/>
    <w:rsid w:val="009017B2"/>
    <w:rsid w:val="009020A2"/>
    <w:rsid w:val="009024E8"/>
    <w:rsid w:val="00902D37"/>
    <w:rsid w:val="00902F3A"/>
    <w:rsid w:val="00903D56"/>
    <w:rsid w:val="00905C70"/>
    <w:rsid w:val="009068D1"/>
    <w:rsid w:val="009077D1"/>
    <w:rsid w:val="00907907"/>
    <w:rsid w:val="009105E6"/>
    <w:rsid w:val="009119F3"/>
    <w:rsid w:val="0091232C"/>
    <w:rsid w:val="009124CC"/>
    <w:rsid w:val="00913673"/>
    <w:rsid w:val="00913978"/>
    <w:rsid w:val="00913C84"/>
    <w:rsid w:val="00913CB8"/>
    <w:rsid w:val="00913DA5"/>
    <w:rsid w:val="00914C61"/>
    <w:rsid w:val="009153C0"/>
    <w:rsid w:val="009156EE"/>
    <w:rsid w:val="00916605"/>
    <w:rsid w:val="00917062"/>
    <w:rsid w:val="00917420"/>
    <w:rsid w:val="00920253"/>
    <w:rsid w:val="00920C2C"/>
    <w:rsid w:val="00920FF1"/>
    <w:rsid w:val="0092285C"/>
    <w:rsid w:val="0092295D"/>
    <w:rsid w:val="00923432"/>
    <w:rsid w:val="00924051"/>
    <w:rsid w:val="00924EC3"/>
    <w:rsid w:val="009265C1"/>
    <w:rsid w:val="009267B8"/>
    <w:rsid w:val="00926A01"/>
    <w:rsid w:val="00926E64"/>
    <w:rsid w:val="0093008D"/>
    <w:rsid w:val="0093052F"/>
    <w:rsid w:val="00931E3C"/>
    <w:rsid w:val="00933097"/>
    <w:rsid w:val="00933497"/>
    <w:rsid w:val="00933575"/>
    <w:rsid w:val="0093371C"/>
    <w:rsid w:val="009344E2"/>
    <w:rsid w:val="00934B1A"/>
    <w:rsid w:val="00934B47"/>
    <w:rsid w:val="0093561E"/>
    <w:rsid w:val="009358E7"/>
    <w:rsid w:val="00936CFE"/>
    <w:rsid w:val="00936D4B"/>
    <w:rsid w:val="00936E59"/>
    <w:rsid w:val="00936F19"/>
    <w:rsid w:val="00937104"/>
    <w:rsid w:val="00937269"/>
    <w:rsid w:val="00937783"/>
    <w:rsid w:val="009428DD"/>
    <w:rsid w:val="00942AF4"/>
    <w:rsid w:val="0094696C"/>
    <w:rsid w:val="00946C90"/>
    <w:rsid w:val="00946DE0"/>
    <w:rsid w:val="00946EED"/>
    <w:rsid w:val="009510CE"/>
    <w:rsid w:val="009559DD"/>
    <w:rsid w:val="00955E3A"/>
    <w:rsid w:val="00955EA1"/>
    <w:rsid w:val="009565DB"/>
    <w:rsid w:val="00956888"/>
    <w:rsid w:val="00956EDB"/>
    <w:rsid w:val="0095719C"/>
    <w:rsid w:val="009579F5"/>
    <w:rsid w:val="00960A64"/>
    <w:rsid w:val="0096319F"/>
    <w:rsid w:val="00963EB4"/>
    <w:rsid w:val="009640A6"/>
    <w:rsid w:val="00964740"/>
    <w:rsid w:val="009657F4"/>
    <w:rsid w:val="00966457"/>
    <w:rsid w:val="00971548"/>
    <w:rsid w:val="00971DDB"/>
    <w:rsid w:val="00971E6F"/>
    <w:rsid w:val="00972871"/>
    <w:rsid w:val="00972DFB"/>
    <w:rsid w:val="00973304"/>
    <w:rsid w:val="009734C1"/>
    <w:rsid w:val="00973AEF"/>
    <w:rsid w:val="00973B23"/>
    <w:rsid w:val="00973F7E"/>
    <w:rsid w:val="0097402A"/>
    <w:rsid w:val="009749AC"/>
    <w:rsid w:val="00974E24"/>
    <w:rsid w:val="00975017"/>
    <w:rsid w:val="009758F7"/>
    <w:rsid w:val="00975C0F"/>
    <w:rsid w:val="009762AD"/>
    <w:rsid w:val="009772A5"/>
    <w:rsid w:val="00977461"/>
    <w:rsid w:val="0097748D"/>
    <w:rsid w:val="00977F8C"/>
    <w:rsid w:val="00980D85"/>
    <w:rsid w:val="0098318A"/>
    <w:rsid w:val="009851F4"/>
    <w:rsid w:val="009863ED"/>
    <w:rsid w:val="009869F6"/>
    <w:rsid w:val="00987B2C"/>
    <w:rsid w:val="00990A7D"/>
    <w:rsid w:val="00991F7B"/>
    <w:rsid w:val="00992654"/>
    <w:rsid w:val="009942D5"/>
    <w:rsid w:val="0099448A"/>
    <w:rsid w:val="00995083"/>
    <w:rsid w:val="00996060"/>
    <w:rsid w:val="009A0EE4"/>
    <w:rsid w:val="009A0F3C"/>
    <w:rsid w:val="009A2BC9"/>
    <w:rsid w:val="009A3C0C"/>
    <w:rsid w:val="009A40FB"/>
    <w:rsid w:val="009A4DBC"/>
    <w:rsid w:val="009A507C"/>
    <w:rsid w:val="009A53D6"/>
    <w:rsid w:val="009A5652"/>
    <w:rsid w:val="009B0826"/>
    <w:rsid w:val="009B1219"/>
    <w:rsid w:val="009B20B3"/>
    <w:rsid w:val="009B23A1"/>
    <w:rsid w:val="009B289E"/>
    <w:rsid w:val="009B3D73"/>
    <w:rsid w:val="009B3ED3"/>
    <w:rsid w:val="009B4265"/>
    <w:rsid w:val="009B5692"/>
    <w:rsid w:val="009B6463"/>
    <w:rsid w:val="009B6A73"/>
    <w:rsid w:val="009B6DC1"/>
    <w:rsid w:val="009C0325"/>
    <w:rsid w:val="009C0A05"/>
    <w:rsid w:val="009C132D"/>
    <w:rsid w:val="009C2C34"/>
    <w:rsid w:val="009C3388"/>
    <w:rsid w:val="009C3C9D"/>
    <w:rsid w:val="009C4513"/>
    <w:rsid w:val="009C4D56"/>
    <w:rsid w:val="009C57B0"/>
    <w:rsid w:val="009C5A49"/>
    <w:rsid w:val="009C5D4B"/>
    <w:rsid w:val="009C5FA3"/>
    <w:rsid w:val="009C647D"/>
    <w:rsid w:val="009C66A8"/>
    <w:rsid w:val="009C7078"/>
    <w:rsid w:val="009C7507"/>
    <w:rsid w:val="009C7EC2"/>
    <w:rsid w:val="009C7F83"/>
    <w:rsid w:val="009D0C0C"/>
    <w:rsid w:val="009D1216"/>
    <w:rsid w:val="009D1311"/>
    <w:rsid w:val="009D2199"/>
    <w:rsid w:val="009D52CD"/>
    <w:rsid w:val="009E0922"/>
    <w:rsid w:val="009E0B57"/>
    <w:rsid w:val="009E0EC4"/>
    <w:rsid w:val="009E134D"/>
    <w:rsid w:val="009E2CEE"/>
    <w:rsid w:val="009E35D4"/>
    <w:rsid w:val="009E44EE"/>
    <w:rsid w:val="009E759A"/>
    <w:rsid w:val="009F07D2"/>
    <w:rsid w:val="009F0982"/>
    <w:rsid w:val="009F23E4"/>
    <w:rsid w:val="009F2713"/>
    <w:rsid w:val="009F293E"/>
    <w:rsid w:val="009F303F"/>
    <w:rsid w:val="009F3696"/>
    <w:rsid w:val="009F4561"/>
    <w:rsid w:val="009F534B"/>
    <w:rsid w:val="009F590C"/>
    <w:rsid w:val="009F7E81"/>
    <w:rsid w:val="00A00B89"/>
    <w:rsid w:val="00A010B4"/>
    <w:rsid w:val="00A01784"/>
    <w:rsid w:val="00A025AC"/>
    <w:rsid w:val="00A0360B"/>
    <w:rsid w:val="00A037A5"/>
    <w:rsid w:val="00A0669F"/>
    <w:rsid w:val="00A0673F"/>
    <w:rsid w:val="00A06D94"/>
    <w:rsid w:val="00A06F60"/>
    <w:rsid w:val="00A109BE"/>
    <w:rsid w:val="00A10F84"/>
    <w:rsid w:val="00A138C8"/>
    <w:rsid w:val="00A1455D"/>
    <w:rsid w:val="00A148E8"/>
    <w:rsid w:val="00A14D33"/>
    <w:rsid w:val="00A15334"/>
    <w:rsid w:val="00A16B41"/>
    <w:rsid w:val="00A17386"/>
    <w:rsid w:val="00A17952"/>
    <w:rsid w:val="00A20672"/>
    <w:rsid w:val="00A20C05"/>
    <w:rsid w:val="00A227BF"/>
    <w:rsid w:val="00A23610"/>
    <w:rsid w:val="00A23734"/>
    <w:rsid w:val="00A23ECF"/>
    <w:rsid w:val="00A24425"/>
    <w:rsid w:val="00A26EF4"/>
    <w:rsid w:val="00A27ADC"/>
    <w:rsid w:val="00A30A13"/>
    <w:rsid w:val="00A30E32"/>
    <w:rsid w:val="00A31539"/>
    <w:rsid w:val="00A3161F"/>
    <w:rsid w:val="00A318A5"/>
    <w:rsid w:val="00A32206"/>
    <w:rsid w:val="00A32FCE"/>
    <w:rsid w:val="00A3332F"/>
    <w:rsid w:val="00A344B6"/>
    <w:rsid w:val="00A34756"/>
    <w:rsid w:val="00A36045"/>
    <w:rsid w:val="00A36BA3"/>
    <w:rsid w:val="00A37197"/>
    <w:rsid w:val="00A37B2F"/>
    <w:rsid w:val="00A37E38"/>
    <w:rsid w:val="00A37E62"/>
    <w:rsid w:val="00A412B2"/>
    <w:rsid w:val="00A441E5"/>
    <w:rsid w:val="00A44773"/>
    <w:rsid w:val="00A44A5F"/>
    <w:rsid w:val="00A4554B"/>
    <w:rsid w:val="00A46285"/>
    <w:rsid w:val="00A46360"/>
    <w:rsid w:val="00A46377"/>
    <w:rsid w:val="00A46C46"/>
    <w:rsid w:val="00A47DC0"/>
    <w:rsid w:val="00A50F06"/>
    <w:rsid w:val="00A5140B"/>
    <w:rsid w:val="00A5144F"/>
    <w:rsid w:val="00A527A6"/>
    <w:rsid w:val="00A52F01"/>
    <w:rsid w:val="00A534D1"/>
    <w:rsid w:val="00A53976"/>
    <w:rsid w:val="00A539E3"/>
    <w:rsid w:val="00A53B0A"/>
    <w:rsid w:val="00A53B72"/>
    <w:rsid w:val="00A53CBB"/>
    <w:rsid w:val="00A54BF4"/>
    <w:rsid w:val="00A5661E"/>
    <w:rsid w:val="00A57032"/>
    <w:rsid w:val="00A5727F"/>
    <w:rsid w:val="00A60064"/>
    <w:rsid w:val="00A60582"/>
    <w:rsid w:val="00A609D0"/>
    <w:rsid w:val="00A64C95"/>
    <w:rsid w:val="00A6723E"/>
    <w:rsid w:val="00A67920"/>
    <w:rsid w:val="00A707BD"/>
    <w:rsid w:val="00A71C2B"/>
    <w:rsid w:val="00A737C2"/>
    <w:rsid w:val="00A73BF0"/>
    <w:rsid w:val="00A748CA"/>
    <w:rsid w:val="00A77167"/>
    <w:rsid w:val="00A779E3"/>
    <w:rsid w:val="00A814D3"/>
    <w:rsid w:val="00A81597"/>
    <w:rsid w:val="00A82681"/>
    <w:rsid w:val="00A834C1"/>
    <w:rsid w:val="00A83A2A"/>
    <w:rsid w:val="00A84382"/>
    <w:rsid w:val="00A8467D"/>
    <w:rsid w:val="00A85B74"/>
    <w:rsid w:val="00A86F85"/>
    <w:rsid w:val="00A8707B"/>
    <w:rsid w:val="00A911DB"/>
    <w:rsid w:val="00A91E78"/>
    <w:rsid w:val="00A92F60"/>
    <w:rsid w:val="00A93355"/>
    <w:rsid w:val="00A93E46"/>
    <w:rsid w:val="00A942AD"/>
    <w:rsid w:val="00A95102"/>
    <w:rsid w:val="00A95BBF"/>
    <w:rsid w:val="00A95E79"/>
    <w:rsid w:val="00A96AA3"/>
    <w:rsid w:val="00A975AB"/>
    <w:rsid w:val="00A976E9"/>
    <w:rsid w:val="00AA013A"/>
    <w:rsid w:val="00AA0428"/>
    <w:rsid w:val="00AA1206"/>
    <w:rsid w:val="00AA12ED"/>
    <w:rsid w:val="00AA1808"/>
    <w:rsid w:val="00AA1D92"/>
    <w:rsid w:val="00AA276B"/>
    <w:rsid w:val="00AA276F"/>
    <w:rsid w:val="00AA2A19"/>
    <w:rsid w:val="00AA2FC3"/>
    <w:rsid w:val="00AA3092"/>
    <w:rsid w:val="00AA44C8"/>
    <w:rsid w:val="00AA506C"/>
    <w:rsid w:val="00AA5E0C"/>
    <w:rsid w:val="00AA73A4"/>
    <w:rsid w:val="00AA7873"/>
    <w:rsid w:val="00AA791A"/>
    <w:rsid w:val="00AB22A6"/>
    <w:rsid w:val="00AB3259"/>
    <w:rsid w:val="00AB3B57"/>
    <w:rsid w:val="00AB3C0B"/>
    <w:rsid w:val="00AB59C7"/>
    <w:rsid w:val="00AB5C39"/>
    <w:rsid w:val="00AB657E"/>
    <w:rsid w:val="00AB6FF9"/>
    <w:rsid w:val="00AC00F6"/>
    <w:rsid w:val="00AC0189"/>
    <w:rsid w:val="00AC01DC"/>
    <w:rsid w:val="00AC03D4"/>
    <w:rsid w:val="00AC0B00"/>
    <w:rsid w:val="00AC0EDB"/>
    <w:rsid w:val="00AC154D"/>
    <w:rsid w:val="00AC2065"/>
    <w:rsid w:val="00AC3034"/>
    <w:rsid w:val="00AC31FE"/>
    <w:rsid w:val="00AC4581"/>
    <w:rsid w:val="00AC4B80"/>
    <w:rsid w:val="00AC61EF"/>
    <w:rsid w:val="00AC6BEB"/>
    <w:rsid w:val="00AD0725"/>
    <w:rsid w:val="00AD0741"/>
    <w:rsid w:val="00AD12DF"/>
    <w:rsid w:val="00AD1DE2"/>
    <w:rsid w:val="00AD2781"/>
    <w:rsid w:val="00AD3866"/>
    <w:rsid w:val="00AD509D"/>
    <w:rsid w:val="00AD5B24"/>
    <w:rsid w:val="00AD603D"/>
    <w:rsid w:val="00AD634B"/>
    <w:rsid w:val="00AD6AC0"/>
    <w:rsid w:val="00AD6B64"/>
    <w:rsid w:val="00AD754A"/>
    <w:rsid w:val="00AD7DA0"/>
    <w:rsid w:val="00AE01C0"/>
    <w:rsid w:val="00AE02CB"/>
    <w:rsid w:val="00AE0BDC"/>
    <w:rsid w:val="00AE47D2"/>
    <w:rsid w:val="00AE4C74"/>
    <w:rsid w:val="00AE4D8D"/>
    <w:rsid w:val="00AE4DC7"/>
    <w:rsid w:val="00AE4EEC"/>
    <w:rsid w:val="00AE53B5"/>
    <w:rsid w:val="00AE57DB"/>
    <w:rsid w:val="00AE5E3C"/>
    <w:rsid w:val="00AE63BC"/>
    <w:rsid w:val="00AE6584"/>
    <w:rsid w:val="00AE7329"/>
    <w:rsid w:val="00AE7710"/>
    <w:rsid w:val="00AE7997"/>
    <w:rsid w:val="00AE7FD3"/>
    <w:rsid w:val="00AF0149"/>
    <w:rsid w:val="00AF0238"/>
    <w:rsid w:val="00AF2287"/>
    <w:rsid w:val="00AF2DF3"/>
    <w:rsid w:val="00AF4EB4"/>
    <w:rsid w:val="00AF539A"/>
    <w:rsid w:val="00AF6935"/>
    <w:rsid w:val="00AF7009"/>
    <w:rsid w:val="00AF7075"/>
    <w:rsid w:val="00AF7558"/>
    <w:rsid w:val="00AF7DAF"/>
    <w:rsid w:val="00B029A5"/>
    <w:rsid w:val="00B03606"/>
    <w:rsid w:val="00B03A57"/>
    <w:rsid w:val="00B04A75"/>
    <w:rsid w:val="00B04BCD"/>
    <w:rsid w:val="00B0571F"/>
    <w:rsid w:val="00B057CF"/>
    <w:rsid w:val="00B05E05"/>
    <w:rsid w:val="00B0623C"/>
    <w:rsid w:val="00B06CF0"/>
    <w:rsid w:val="00B10D20"/>
    <w:rsid w:val="00B116E3"/>
    <w:rsid w:val="00B123AF"/>
    <w:rsid w:val="00B130B2"/>
    <w:rsid w:val="00B136E5"/>
    <w:rsid w:val="00B136F9"/>
    <w:rsid w:val="00B13D17"/>
    <w:rsid w:val="00B1538E"/>
    <w:rsid w:val="00B1621F"/>
    <w:rsid w:val="00B16A14"/>
    <w:rsid w:val="00B17AD0"/>
    <w:rsid w:val="00B21C10"/>
    <w:rsid w:val="00B22495"/>
    <w:rsid w:val="00B22EBB"/>
    <w:rsid w:val="00B233CC"/>
    <w:rsid w:val="00B24C8B"/>
    <w:rsid w:val="00B24D22"/>
    <w:rsid w:val="00B25997"/>
    <w:rsid w:val="00B25E34"/>
    <w:rsid w:val="00B25F8E"/>
    <w:rsid w:val="00B26296"/>
    <w:rsid w:val="00B270A3"/>
    <w:rsid w:val="00B27605"/>
    <w:rsid w:val="00B27636"/>
    <w:rsid w:val="00B31058"/>
    <w:rsid w:val="00B3177D"/>
    <w:rsid w:val="00B31B69"/>
    <w:rsid w:val="00B328E5"/>
    <w:rsid w:val="00B32D84"/>
    <w:rsid w:val="00B35500"/>
    <w:rsid w:val="00B35B3E"/>
    <w:rsid w:val="00B35F5C"/>
    <w:rsid w:val="00B36489"/>
    <w:rsid w:val="00B36A89"/>
    <w:rsid w:val="00B36D0A"/>
    <w:rsid w:val="00B3737D"/>
    <w:rsid w:val="00B37631"/>
    <w:rsid w:val="00B407F0"/>
    <w:rsid w:val="00B412E7"/>
    <w:rsid w:val="00B423E7"/>
    <w:rsid w:val="00B42750"/>
    <w:rsid w:val="00B42BA1"/>
    <w:rsid w:val="00B42FFD"/>
    <w:rsid w:val="00B43071"/>
    <w:rsid w:val="00B4445E"/>
    <w:rsid w:val="00B44D5D"/>
    <w:rsid w:val="00B47390"/>
    <w:rsid w:val="00B473DA"/>
    <w:rsid w:val="00B47E2B"/>
    <w:rsid w:val="00B505BF"/>
    <w:rsid w:val="00B510B1"/>
    <w:rsid w:val="00B51B1B"/>
    <w:rsid w:val="00B523D1"/>
    <w:rsid w:val="00B52CC0"/>
    <w:rsid w:val="00B536B6"/>
    <w:rsid w:val="00B54440"/>
    <w:rsid w:val="00B54838"/>
    <w:rsid w:val="00B554D5"/>
    <w:rsid w:val="00B557E1"/>
    <w:rsid w:val="00B55D6C"/>
    <w:rsid w:val="00B569FE"/>
    <w:rsid w:val="00B57C6E"/>
    <w:rsid w:val="00B601E0"/>
    <w:rsid w:val="00B60349"/>
    <w:rsid w:val="00B60378"/>
    <w:rsid w:val="00B61A68"/>
    <w:rsid w:val="00B61C1C"/>
    <w:rsid w:val="00B61C24"/>
    <w:rsid w:val="00B6316F"/>
    <w:rsid w:val="00B64075"/>
    <w:rsid w:val="00B648E9"/>
    <w:rsid w:val="00B64A12"/>
    <w:rsid w:val="00B64D14"/>
    <w:rsid w:val="00B6528A"/>
    <w:rsid w:val="00B65D98"/>
    <w:rsid w:val="00B6667A"/>
    <w:rsid w:val="00B7093A"/>
    <w:rsid w:val="00B724E2"/>
    <w:rsid w:val="00B733AE"/>
    <w:rsid w:val="00B73FB4"/>
    <w:rsid w:val="00B75C90"/>
    <w:rsid w:val="00B76326"/>
    <w:rsid w:val="00B76FAB"/>
    <w:rsid w:val="00B7778B"/>
    <w:rsid w:val="00B77E2B"/>
    <w:rsid w:val="00B80831"/>
    <w:rsid w:val="00B8186F"/>
    <w:rsid w:val="00B8205D"/>
    <w:rsid w:val="00B823BE"/>
    <w:rsid w:val="00B82408"/>
    <w:rsid w:val="00B82931"/>
    <w:rsid w:val="00B82D31"/>
    <w:rsid w:val="00B82F33"/>
    <w:rsid w:val="00B83682"/>
    <w:rsid w:val="00B84DE2"/>
    <w:rsid w:val="00B85ACF"/>
    <w:rsid w:val="00B85B68"/>
    <w:rsid w:val="00B86273"/>
    <w:rsid w:val="00B8687D"/>
    <w:rsid w:val="00B86BCD"/>
    <w:rsid w:val="00B873D4"/>
    <w:rsid w:val="00B8752E"/>
    <w:rsid w:val="00B87648"/>
    <w:rsid w:val="00B87877"/>
    <w:rsid w:val="00B90340"/>
    <w:rsid w:val="00B90B86"/>
    <w:rsid w:val="00B916FA"/>
    <w:rsid w:val="00B92C2E"/>
    <w:rsid w:val="00B92CDD"/>
    <w:rsid w:val="00B93219"/>
    <w:rsid w:val="00B935A9"/>
    <w:rsid w:val="00B935B0"/>
    <w:rsid w:val="00B93789"/>
    <w:rsid w:val="00B93B08"/>
    <w:rsid w:val="00B93BC5"/>
    <w:rsid w:val="00B93DE8"/>
    <w:rsid w:val="00B942F2"/>
    <w:rsid w:val="00B95C7C"/>
    <w:rsid w:val="00B965B5"/>
    <w:rsid w:val="00B977D4"/>
    <w:rsid w:val="00B97C10"/>
    <w:rsid w:val="00BA00F9"/>
    <w:rsid w:val="00BA12C5"/>
    <w:rsid w:val="00BA266E"/>
    <w:rsid w:val="00BA26DC"/>
    <w:rsid w:val="00BA278F"/>
    <w:rsid w:val="00BA2EDB"/>
    <w:rsid w:val="00BA3415"/>
    <w:rsid w:val="00BA5515"/>
    <w:rsid w:val="00BA556E"/>
    <w:rsid w:val="00BA5C40"/>
    <w:rsid w:val="00BA6A61"/>
    <w:rsid w:val="00BA72B5"/>
    <w:rsid w:val="00BA7911"/>
    <w:rsid w:val="00BA7CEA"/>
    <w:rsid w:val="00BB0E18"/>
    <w:rsid w:val="00BB17A1"/>
    <w:rsid w:val="00BB19D3"/>
    <w:rsid w:val="00BB246C"/>
    <w:rsid w:val="00BB2787"/>
    <w:rsid w:val="00BB2D98"/>
    <w:rsid w:val="00BB3AFE"/>
    <w:rsid w:val="00BB3E79"/>
    <w:rsid w:val="00BB525A"/>
    <w:rsid w:val="00BB5559"/>
    <w:rsid w:val="00BB5CF6"/>
    <w:rsid w:val="00BB6856"/>
    <w:rsid w:val="00BB6EAF"/>
    <w:rsid w:val="00BB758A"/>
    <w:rsid w:val="00BC11B8"/>
    <w:rsid w:val="00BC11DB"/>
    <w:rsid w:val="00BC2959"/>
    <w:rsid w:val="00BC2A82"/>
    <w:rsid w:val="00BC2EBE"/>
    <w:rsid w:val="00BC5225"/>
    <w:rsid w:val="00BC66E9"/>
    <w:rsid w:val="00BD01EA"/>
    <w:rsid w:val="00BD0EFB"/>
    <w:rsid w:val="00BD25E5"/>
    <w:rsid w:val="00BD2FEF"/>
    <w:rsid w:val="00BD354F"/>
    <w:rsid w:val="00BD46A1"/>
    <w:rsid w:val="00BD51C0"/>
    <w:rsid w:val="00BD685D"/>
    <w:rsid w:val="00BD71B5"/>
    <w:rsid w:val="00BE068B"/>
    <w:rsid w:val="00BE221F"/>
    <w:rsid w:val="00BE3AB6"/>
    <w:rsid w:val="00BE4219"/>
    <w:rsid w:val="00BE4DDA"/>
    <w:rsid w:val="00BE508C"/>
    <w:rsid w:val="00BE5B9A"/>
    <w:rsid w:val="00BE5E81"/>
    <w:rsid w:val="00BE5EB0"/>
    <w:rsid w:val="00BE6614"/>
    <w:rsid w:val="00BE7C2D"/>
    <w:rsid w:val="00BF0EC5"/>
    <w:rsid w:val="00BF1EC3"/>
    <w:rsid w:val="00BF2AB9"/>
    <w:rsid w:val="00BF3061"/>
    <w:rsid w:val="00BF3588"/>
    <w:rsid w:val="00BF5374"/>
    <w:rsid w:val="00BF5572"/>
    <w:rsid w:val="00BF68F6"/>
    <w:rsid w:val="00BF6B10"/>
    <w:rsid w:val="00BF74C7"/>
    <w:rsid w:val="00BF7E2A"/>
    <w:rsid w:val="00BF7E5D"/>
    <w:rsid w:val="00C00CD6"/>
    <w:rsid w:val="00C01B76"/>
    <w:rsid w:val="00C01D46"/>
    <w:rsid w:val="00C0202D"/>
    <w:rsid w:val="00C02237"/>
    <w:rsid w:val="00C02527"/>
    <w:rsid w:val="00C0261A"/>
    <w:rsid w:val="00C0276D"/>
    <w:rsid w:val="00C037F3"/>
    <w:rsid w:val="00C03E94"/>
    <w:rsid w:val="00C04063"/>
    <w:rsid w:val="00C0480A"/>
    <w:rsid w:val="00C0639F"/>
    <w:rsid w:val="00C07EFC"/>
    <w:rsid w:val="00C1162C"/>
    <w:rsid w:val="00C1260A"/>
    <w:rsid w:val="00C12845"/>
    <w:rsid w:val="00C13168"/>
    <w:rsid w:val="00C138FE"/>
    <w:rsid w:val="00C13D68"/>
    <w:rsid w:val="00C13EAE"/>
    <w:rsid w:val="00C148F3"/>
    <w:rsid w:val="00C14C32"/>
    <w:rsid w:val="00C14C54"/>
    <w:rsid w:val="00C14FE5"/>
    <w:rsid w:val="00C1509D"/>
    <w:rsid w:val="00C15C9D"/>
    <w:rsid w:val="00C17AD0"/>
    <w:rsid w:val="00C20562"/>
    <w:rsid w:val="00C21054"/>
    <w:rsid w:val="00C22260"/>
    <w:rsid w:val="00C249D1"/>
    <w:rsid w:val="00C265B2"/>
    <w:rsid w:val="00C318E0"/>
    <w:rsid w:val="00C31ACC"/>
    <w:rsid w:val="00C3222F"/>
    <w:rsid w:val="00C32913"/>
    <w:rsid w:val="00C33588"/>
    <w:rsid w:val="00C3404C"/>
    <w:rsid w:val="00C34503"/>
    <w:rsid w:val="00C34539"/>
    <w:rsid w:val="00C361CE"/>
    <w:rsid w:val="00C402C2"/>
    <w:rsid w:val="00C405A0"/>
    <w:rsid w:val="00C40951"/>
    <w:rsid w:val="00C40E49"/>
    <w:rsid w:val="00C42A6E"/>
    <w:rsid w:val="00C42E53"/>
    <w:rsid w:val="00C43801"/>
    <w:rsid w:val="00C4413E"/>
    <w:rsid w:val="00C4473E"/>
    <w:rsid w:val="00C45B37"/>
    <w:rsid w:val="00C46EED"/>
    <w:rsid w:val="00C47B0F"/>
    <w:rsid w:val="00C50D01"/>
    <w:rsid w:val="00C50DA4"/>
    <w:rsid w:val="00C52ABC"/>
    <w:rsid w:val="00C52EE3"/>
    <w:rsid w:val="00C52F7D"/>
    <w:rsid w:val="00C540BA"/>
    <w:rsid w:val="00C54A7B"/>
    <w:rsid w:val="00C54EA8"/>
    <w:rsid w:val="00C55301"/>
    <w:rsid w:val="00C556AF"/>
    <w:rsid w:val="00C55FAE"/>
    <w:rsid w:val="00C56405"/>
    <w:rsid w:val="00C56787"/>
    <w:rsid w:val="00C56878"/>
    <w:rsid w:val="00C56CA9"/>
    <w:rsid w:val="00C56CD8"/>
    <w:rsid w:val="00C56FAA"/>
    <w:rsid w:val="00C600E7"/>
    <w:rsid w:val="00C60D84"/>
    <w:rsid w:val="00C60E01"/>
    <w:rsid w:val="00C61AAE"/>
    <w:rsid w:val="00C6268D"/>
    <w:rsid w:val="00C62C23"/>
    <w:rsid w:val="00C632D7"/>
    <w:rsid w:val="00C643DE"/>
    <w:rsid w:val="00C646E1"/>
    <w:rsid w:val="00C65006"/>
    <w:rsid w:val="00C71B28"/>
    <w:rsid w:val="00C72270"/>
    <w:rsid w:val="00C731CB"/>
    <w:rsid w:val="00C733A5"/>
    <w:rsid w:val="00C749F7"/>
    <w:rsid w:val="00C753A8"/>
    <w:rsid w:val="00C76A49"/>
    <w:rsid w:val="00C77B7C"/>
    <w:rsid w:val="00C80544"/>
    <w:rsid w:val="00C80677"/>
    <w:rsid w:val="00C8177D"/>
    <w:rsid w:val="00C8202C"/>
    <w:rsid w:val="00C82205"/>
    <w:rsid w:val="00C82242"/>
    <w:rsid w:val="00C8249C"/>
    <w:rsid w:val="00C835B6"/>
    <w:rsid w:val="00C83677"/>
    <w:rsid w:val="00C83C9A"/>
    <w:rsid w:val="00C84B1F"/>
    <w:rsid w:val="00C86260"/>
    <w:rsid w:val="00C864C0"/>
    <w:rsid w:val="00C87E90"/>
    <w:rsid w:val="00C90018"/>
    <w:rsid w:val="00C90BD4"/>
    <w:rsid w:val="00C90C9C"/>
    <w:rsid w:val="00C91493"/>
    <w:rsid w:val="00C9207A"/>
    <w:rsid w:val="00C92D97"/>
    <w:rsid w:val="00C937D9"/>
    <w:rsid w:val="00C93CEF"/>
    <w:rsid w:val="00C94499"/>
    <w:rsid w:val="00C94AA6"/>
    <w:rsid w:val="00C94B63"/>
    <w:rsid w:val="00C953CE"/>
    <w:rsid w:val="00C96895"/>
    <w:rsid w:val="00C97D62"/>
    <w:rsid w:val="00CA024E"/>
    <w:rsid w:val="00CA1EED"/>
    <w:rsid w:val="00CA2E4C"/>
    <w:rsid w:val="00CA3733"/>
    <w:rsid w:val="00CA67DD"/>
    <w:rsid w:val="00CA776E"/>
    <w:rsid w:val="00CA7804"/>
    <w:rsid w:val="00CA7CEE"/>
    <w:rsid w:val="00CB0EC4"/>
    <w:rsid w:val="00CB2629"/>
    <w:rsid w:val="00CB3480"/>
    <w:rsid w:val="00CB39E5"/>
    <w:rsid w:val="00CB3BDB"/>
    <w:rsid w:val="00CB3EDB"/>
    <w:rsid w:val="00CB4268"/>
    <w:rsid w:val="00CB4B9E"/>
    <w:rsid w:val="00CB523F"/>
    <w:rsid w:val="00CB65A4"/>
    <w:rsid w:val="00CB6A18"/>
    <w:rsid w:val="00CB72CA"/>
    <w:rsid w:val="00CC01E2"/>
    <w:rsid w:val="00CC0B6E"/>
    <w:rsid w:val="00CC0FE3"/>
    <w:rsid w:val="00CC1A32"/>
    <w:rsid w:val="00CC41BD"/>
    <w:rsid w:val="00CC43A2"/>
    <w:rsid w:val="00CC55A7"/>
    <w:rsid w:val="00CC7F82"/>
    <w:rsid w:val="00CD0463"/>
    <w:rsid w:val="00CD04BB"/>
    <w:rsid w:val="00CD1B96"/>
    <w:rsid w:val="00CD2A0A"/>
    <w:rsid w:val="00CD40F4"/>
    <w:rsid w:val="00CD4630"/>
    <w:rsid w:val="00CD4E0F"/>
    <w:rsid w:val="00CD4E2E"/>
    <w:rsid w:val="00CD6677"/>
    <w:rsid w:val="00CD7E3D"/>
    <w:rsid w:val="00CE05DB"/>
    <w:rsid w:val="00CE291C"/>
    <w:rsid w:val="00CE2E74"/>
    <w:rsid w:val="00CE39D7"/>
    <w:rsid w:val="00CE3E8E"/>
    <w:rsid w:val="00CE50DD"/>
    <w:rsid w:val="00CE58CE"/>
    <w:rsid w:val="00CE5B4A"/>
    <w:rsid w:val="00CE5C32"/>
    <w:rsid w:val="00CE5CB1"/>
    <w:rsid w:val="00CE5DEE"/>
    <w:rsid w:val="00CE5E44"/>
    <w:rsid w:val="00CE786A"/>
    <w:rsid w:val="00CF01EC"/>
    <w:rsid w:val="00CF0461"/>
    <w:rsid w:val="00CF0B93"/>
    <w:rsid w:val="00CF1B59"/>
    <w:rsid w:val="00CF1E84"/>
    <w:rsid w:val="00CF2B36"/>
    <w:rsid w:val="00CF2CE8"/>
    <w:rsid w:val="00CF4DC9"/>
    <w:rsid w:val="00CF504F"/>
    <w:rsid w:val="00D00215"/>
    <w:rsid w:val="00D00B79"/>
    <w:rsid w:val="00D01B41"/>
    <w:rsid w:val="00D01C23"/>
    <w:rsid w:val="00D01EA2"/>
    <w:rsid w:val="00D0443B"/>
    <w:rsid w:val="00D045FD"/>
    <w:rsid w:val="00D04DCC"/>
    <w:rsid w:val="00D05893"/>
    <w:rsid w:val="00D07528"/>
    <w:rsid w:val="00D13D09"/>
    <w:rsid w:val="00D145AD"/>
    <w:rsid w:val="00D145DB"/>
    <w:rsid w:val="00D146C0"/>
    <w:rsid w:val="00D14F14"/>
    <w:rsid w:val="00D16C5C"/>
    <w:rsid w:val="00D214F6"/>
    <w:rsid w:val="00D21621"/>
    <w:rsid w:val="00D21664"/>
    <w:rsid w:val="00D21A0C"/>
    <w:rsid w:val="00D2285B"/>
    <w:rsid w:val="00D248E9"/>
    <w:rsid w:val="00D26068"/>
    <w:rsid w:val="00D268EE"/>
    <w:rsid w:val="00D32126"/>
    <w:rsid w:val="00D3234F"/>
    <w:rsid w:val="00D32651"/>
    <w:rsid w:val="00D34512"/>
    <w:rsid w:val="00D349B5"/>
    <w:rsid w:val="00D3714E"/>
    <w:rsid w:val="00D375B9"/>
    <w:rsid w:val="00D4100C"/>
    <w:rsid w:val="00D41566"/>
    <w:rsid w:val="00D41C20"/>
    <w:rsid w:val="00D437F6"/>
    <w:rsid w:val="00D43DE3"/>
    <w:rsid w:val="00D44098"/>
    <w:rsid w:val="00D4658D"/>
    <w:rsid w:val="00D46BCE"/>
    <w:rsid w:val="00D470A3"/>
    <w:rsid w:val="00D47161"/>
    <w:rsid w:val="00D4775E"/>
    <w:rsid w:val="00D505B0"/>
    <w:rsid w:val="00D509DA"/>
    <w:rsid w:val="00D511B9"/>
    <w:rsid w:val="00D51476"/>
    <w:rsid w:val="00D517C6"/>
    <w:rsid w:val="00D531FA"/>
    <w:rsid w:val="00D55698"/>
    <w:rsid w:val="00D55FF6"/>
    <w:rsid w:val="00D560AB"/>
    <w:rsid w:val="00D562AC"/>
    <w:rsid w:val="00D5708D"/>
    <w:rsid w:val="00D60DF1"/>
    <w:rsid w:val="00D61863"/>
    <w:rsid w:val="00D62821"/>
    <w:rsid w:val="00D628A0"/>
    <w:rsid w:val="00D633FB"/>
    <w:rsid w:val="00D639C1"/>
    <w:rsid w:val="00D6401C"/>
    <w:rsid w:val="00D640E9"/>
    <w:rsid w:val="00D65FE7"/>
    <w:rsid w:val="00D66D97"/>
    <w:rsid w:val="00D672E6"/>
    <w:rsid w:val="00D7088C"/>
    <w:rsid w:val="00D714EB"/>
    <w:rsid w:val="00D7192B"/>
    <w:rsid w:val="00D7237A"/>
    <w:rsid w:val="00D72594"/>
    <w:rsid w:val="00D72991"/>
    <w:rsid w:val="00D7345B"/>
    <w:rsid w:val="00D769FB"/>
    <w:rsid w:val="00D76C4D"/>
    <w:rsid w:val="00D770AC"/>
    <w:rsid w:val="00D80131"/>
    <w:rsid w:val="00D80332"/>
    <w:rsid w:val="00D806ED"/>
    <w:rsid w:val="00D8093C"/>
    <w:rsid w:val="00D8125E"/>
    <w:rsid w:val="00D81DD3"/>
    <w:rsid w:val="00D81DFF"/>
    <w:rsid w:val="00D8241D"/>
    <w:rsid w:val="00D82CC5"/>
    <w:rsid w:val="00D83411"/>
    <w:rsid w:val="00D83413"/>
    <w:rsid w:val="00D83EBA"/>
    <w:rsid w:val="00D84E28"/>
    <w:rsid w:val="00D84F71"/>
    <w:rsid w:val="00D857E4"/>
    <w:rsid w:val="00D87C1C"/>
    <w:rsid w:val="00D90603"/>
    <w:rsid w:val="00D90830"/>
    <w:rsid w:val="00D90BFA"/>
    <w:rsid w:val="00D913BD"/>
    <w:rsid w:val="00D91F3E"/>
    <w:rsid w:val="00D9300A"/>
    <w:rsid w:val="00D960E5"/>
    <w:rsid w:val="00D96994"/>
    <w:rsid w:val="00D97CCD"/>
    <w:rsid w:val="00DA1F8E"/>
    <w:rsid w:val="00DA218C"/>
    <w:rsid w:val="00DA3339"/>
    <w:rsid w:val="00DA3406"/>
    <w:rsid w:val="00DA3432"/>
    <w:rsid w:val="00DA50D1"/>
    <w:rsid w:val="00DA5FD3"/>
    <w:rsid w:val="00DA682A"/>
    <w:rsid w:val="00DA6C39"/>
    <w:rsid w:val="00DA7ABE"/>
    <w:rsid w:val="00DB0DAC"/>
    <w:rsid w:val="00DB15A7"/>
    <w:rsid w:val="00DB1680"/>
    <w:rsid w:val="00DB1839"/>
    <w:rsid w:val="00DB1BA3"/>
    <w:rsid w:val="00DB2E1C"/>
    <w:rsid w:val="00DB4570"/>
    <w:rsid w:val="00DB5840"/>
    <w:rsid w:val="00DB5849"/>
    <w:rsid w:val="00DB5FCD"/>
    <w:rsid w:val="00DB60E2"/>
    <w:rsid w:val="00DB78E1"/>
    <w:rsid w:val="00DC1C1C"/>
    <w:rsid w:val="00DC2050"/>
    <w:rsid w:val="00DC215E"/>
    <w:rsid w:val="00DC26BC"/>
    <w:rsid w:val="00DC2BEF"/>
    <w:rsid w:val="00DC3179"/>
    <w:rsid w:val="00DC357E"/>
    <w:rsid w:val="00DC43BA"/>
    <w:rsid w:val="00DC4EE4"/>
    <w:rsid w:val="00DC5FD4"/>
    <w:rsid w:val="00DC7738"/>
    <w:rsid w:val="00DD05D7"/>
    <w:rsid w:val="00DD0CB0"/>
    <w:rsid w:val="00DD19A3"/>
    <w:rsid w:val="00DD1B45"/>
    <w:rsid w:val="00DD1FC0"/>
    <w:rsid w:val="00DD5F68"/>
    <w:rsid w:val="00DE01B2"/>
    <w:rsid w:val="00DE1990"/>
    <w:rsid w:val="00DE24B5"/>
    <w:rsid w:val="00DE26CB"/>
    <w:rsid w:val="00DE2C12"/>
    <w:rsid w:val="00DE2EF0"/>
    <w:rsid w:val="00DE31D6"/>
    <w:rsid w:val="00DE489D"/>
    <w:rsid w:val="00DE4B29"/>
    <w:rsid w:val="00DE56EB"/>
    <w:rsid w:val="00DF0029"/>
    <w:rsid w:val="00DF3889"/>
    <w:rsid w:val="00DF5154"/>
    <w:rsid w:val="00DF5226"/>
    <w:rsid w:val="00DF5BAA"/>
    <w:rsid w:val="00DF5C55"/>
    <w:rsid w:val="00DF727B"/>
    <w:rsid w:val="00E002A6"/>
    <w:rsid w:val="00E0046D"/>
    <w:rsid w:val="00E0050B"/>
    <w:rsid w:val="00E01225"/>
    <w:rsid w:val="00E01A62"/>
    <w:rsid w:val="00E03420"/>
    <w:rsid w:val="00E03535"/>
    <w:rsid w:val="00E03FD1"/>
    <w:rsid w:val="00E0424E"/>
    <w:rsid w:val="00E0488C"/>
    <w:rsid w:val="00E0557B"/>
    <w:rsid w:val="00E05591"/>
    <w:rsid w:val="00E05D87"/>
    <w:rsid w:val="00E0678D"/>
    <w:rsid w:val="00E06ED8"/>
    <w:rsid w:val="00E10C9D"/>
    <w:rsid w:val="00E10F71"/>
    <w:rsid w:val="00E110A7"/>
    <w:rsid w:val="00E11D4A"/>
    <w:rsid w:val="00E11FEC"/>
    <w:rsid w:val="00E1368A"/>
    <w:rsid w:val="00E13DFE"/>
    <w:rsid w:val="00E13EBF"/>
    <w:rsid w:val="00E142F4"/>
    <w:rsid w:val="00E15671"/>
    <w:rsid w:val="00E15879"/>
    <w:rsid w:val="00E1666B"/>
    <w:rsid w:val="00E17649"/>
    <w:rsid w:val="00E17797"/>
    <w:rsid w:val="00E17C03"/>
    <w:rsid w:val="00E20E5E"/>
    <w:rsid w:val="00E213C8"/>
    <w:rsid w:val="00E21D74"/>
    <w:rsid w:val="00E22137"/>
    <w:rsid w:val="00E22528"/>
    <w:rsid w:val="00E22FE9"/>
    <w:rsid w:val="00E23CE0"/>
    <w:rsid w:val="00E24287"/>
    <w:rsid w:val="00E24A94"/>
    <w:rsid w:val="00E24E99"/>
    <w:rsid w:val="00E2537C"/>
    <w:rsid w:val="00E269E8"/>
    <w:rsid w:val="00E26A2A"/>
    <w:rsid w:val="00E273D7"/>
    <w:rsid w:val="00E30801"/>
    <w:rsid w:val="00E30E68"/>
    <w:rsid w:val="00E3105A"/>
    <w:rsid w:val="00E3160F"/>
    <w:rsid w:val="00E33308"/>
    <w:rsid w:val="00E33E63"/>
    <w:rsid w:val="00E34FAE"/>
    <w:rsid w:val="00E35392"/>
    <w:rsid w:val="00E3556B"/>
    <w:rsid w:val="00E35773"/>
    <w:rsid w:val="00E37517"/>
    <w:rsid w:val="00E405EA"/>
    <w:rsid w:val="00E4077A"/>
    <w:rsid w:val="00E40B05"/>
    <w:rsid w:val="00E415CC"/>
    <w:rsid w:val="00E4160C"/>
    <w:rsid w:val="00E42050"/>
    <w:rsid w:val="00E4378A"/>
    <w:rsid w:val="00E43837"/>
    <w:rsid w:val="00E4425F"/>
    <w:rsid w:val="00E4450F"/>
    <w:rsid w:val="00E446EF"/>
    <w:rsid w:val="00E45ABA"/>
    <w:rsid w:val="00E46715"/>
    <w:rsid w:val="00E476A0"/>
    <w:rsid w:val="00E4773F"/>
    <w:rsid w:val="00E5059C"/>
    <w:rsid w:val="00E5062C"/>
    <w:rsid w:val="00E50DDB"/>
    <w:rsid w:val="00E51C5F"/>
    <w:rsid w:val="00E528A0"/>
    <w:rsid w:val="00E52B5B"/>
    <w:rsid w:val="00E52BA6"/>
    <w:rsid w:val="00E52C9B"/>
    <w:rsid w:val="00E535DE"/>
    <w:rsid w:val="00E53AAA"/>
    <w:rsid w:val="00E5434E"/>
    <w:rsid w:val="00E54404"/>
    <w:rsid w:val="00E561E5"/>
    <w:rsid w:val="00E56FA5"/>
    <w:rsid w:val="00E5798D"/>
    <w:rsid w:val="00E616C3"/>
    <w:rsid w:val="00E61BDE"/>
    <w:rsid w:val="00E63A38"/>
    <w:rsid w:val="00E64EF7"/>
    <w:rsid w:val="00E660AA"/>
    <w:rsid w:val="00E66A3D"/>
    <w:rsid w:val="00E67963"/>
    <w:rsid w:val="00E70D42"/>
    <w:rsid w:val="00E70F4F"/>
    <w:rsid w:val="00E72B5E"/>
    <w:rsid w:val="00E72DA1"/>
    <w:rsid w:val="00E732D3"/>
    <w:rsid w:val="00E737AA"/>
    <w:rsid w:val="00E738CF"/>
    <w:rsid w:val="00E747D0"/>
    <w:rsid w:val="00E74A34"/>
    <w:rsid w:val="00E75D21"/>
    <w:rsid w:val="00E75F24"/>
    <w:rsid w:val="00E777B9"/>
    <w:rsid w:val="00E77A06"/>
    <w:rsid w:val="00E8086B"/>
    <w:rsid w:val="00E81EE3"/>
    <w:rsid w:val="00E82313"/>
    <w:rsid w:val="00E82D64"/>
    <w:rsid w:val="00E83118"/>
    <w:rsid w:val="00E83667"/>
    <w:rsid w:val="00E84400"/>
    <w:rsid w:val="00E84C96"/>
    <w:rsid w:val="00E873DE"/>
    <w:rsid w:val="00E90662"/>
    <w:rsid w:val="00E90F35"/>
    <w:rsid w:val="00E913E1"/>
    <w:rsid w:val="00E91847"/>
    <w:rsid w:val="00E91D1D"/>
    <w:rsid w:val="00E92C99"/>
    <w:rsid w:val="00E92E94"/>
    <w:rsid w:val="00E932B8"/>
    <w:rsid w:val="00E93D14"/>
    <w:rsid w:val="00E93EEB"/>
    <w:rsid w:val="00E951AF"/>
    <w:rsid w:val="00E95B4C"/>
    <w:rsid w:val="00E960B5"/>
    <w:rsid w:val="00E96975"/>
    <w:rsid w:val="00E96BE3"/>
    <w:rsid w:val="00E974D8"/>
    <w:rsid w:val="00EA08F0"/>
    <w:rsid w:val="00EA0D4D"/>
    <w:rsid w:val="00EA145A"/>
    <w:rsid w:val="00EA1C77"/>
    <w:rsid w:val="00EA2F52"/>
    <w:rsid w:val="00EA34E6"/>
    <w:rsid w:val="00EA3740"/>
    <w:rsid w:val="00EA3AF8"/>
    <w:rsid w:val="00EA3CAE"/>
    <w:rsid w:val="00EA3E86"/>
    <w:rsid w:val="00EA5BB8"/>
    <w:rsid w:val="00EA5FD9"/>
    <w:rsid w:val="00EA5FE6"/>
    <w:rsid w:val="00EA6770"/>
    <w:rsid w:val="00EA680C"/>
    <w:rsid w:val="00EA7440"/>
    <w:rsid w:val="00EA7D76"/>
    <w:rsid w:val="00EB18A9"/>
    <w:rsid w:val="00EB1FE2"/>
    <w:rsid w:val="00EB25B7"/>
    <w:rsid w:val="00EB268A"/>
    <w:rsid w:val="00EB26DE"/>
    <w:rsid w:val="00EB3F26"/>
    <w:rsid w:val="00EB4166"/>
    <w:rsid w:val="00EB425B"/>
    <w:rsid w:val="00EB42D0"/>
    <w:rsid w:val="00EB4E1B"/>
    <w:rsid w:val="00EB5860"/>
    <w:rsid w:val="00EB6BC4"/>
    <w:rsid w:val="00EB6C1D"/>
    <w:rsid w:val="00EB71D9"/>
    <w:rsid w:val="00EC1865"/>
    <w:rsid w:val="00EC31C5"/>
    <w:rsid w:val="00EC3F16"/>
    <w:rsid w:val="00EC459E"/>
    <w:rsid w:val="00EC5B58"/>
    <w:rsid w:val="00EC5E65"/>
    <w:rsid w:val="00EC60CB"/>
    <w:rsid w:val="00EC67C5"/>
    <w:rsid w:val="00EC7161"/>
    <w:rsid w:val="00ED0F6E"/>
    <w:rsid w:val="00ED221A"/>
    <w:rsid w:val="00ED2627"/>
    <w:rsid w:val="00ED509F"/>
    <w:rsid w:val="00ED624A"/>
    <w:rsid w:val="00ED63BF"/>
    <w:rsid w:val="00ED64AD"/>
    <w:rsid w:val="00EE050F"/>
    <w:rsid w:val="00EE08B0"/>
    <w:rsid w:val="00EE0911"/>
    <w:rsid w:val="00EE0F95"/>
    <w:rsid w:val="00EE25FF"/>
    <w:rsid w:val="00EE288F"/>
    <w:rsid w:val="00EE38BF"/>
    <w:rsid w:val="00EE3C5B"/>
    <w:rsid w:val="00EE415D"/>
    <w:rsid w:val="00EE5BC0"/>
    <w:rsid w:val="00EE5C33"/>
    <w:rsid w:val="00EE6C3C"/>
    <w:rsid w:val="00EE7B0E"/>
    <w:rsid w:val="00EF0391"/>
    <w:rsid w:val="00EF0870"/>
    <w:rsid w:val="00EF1200"/>
    <w:rsid w:val="00EF136D"/>
    <w:rsid w:val="00EF1AD1"/>
    <w:rsid w:val="00EF330E"/>
    <w:rsid w:val="00EF3564"/>
    <w:rsid w:val="00EF46C9"/>
    <w:rsid w:val="00EF4F2E"/>
    <w:rsid w:val="00EF4F42"/>
    <w:rsid w:val="00EF5091"/>
    <w:rsid w:val="00EF578C"/>
    <w:rsid w:val="00EF5FB1"/>
    <w:rsid w:val="00EF6007"/>
    <w:rsid w:val="00F0073D"/>
    <w:rsid w:val="00F03C1B"/>
    <w:rsid w:val="00F06379"/>
    <w:rsid w:val="00F06504"/>
    <w:rsid w:val="00F07623"/>
    <w:rsid w:val="00F077B9"/>
    <w:rsid w:val="00F07F37"/>
    <w:rsid w:val="00F1022D"/>
    <w:rsid w:val="00F10AD0"/>
    <w:rsid w:val="00F1375C"/>
    <w:rsid w:val="00F1546A"/>
    <w:rsid w:val="00F158A8"/>
    <w:rsid w:val="00F16ACA"/>
    <w:rsid w:val="00F16B5E"/>
    <w:rsid w:val="00F170D5"/>
    <w:rsid w:val="00F20599"/>
    <w:rsid w:val="00F208E1"/>
    <w:rsid w:val="00F219DF"/>
    <w:rsid w:val="00F2203C"/>
    <w:rsid w:val="00F22552"/>
    <w:rsid w:val="00F23EF8"/>
    <w:rsid w:val="00F2416F"/>
    <w:rsid w:val="00F24C40"/>
    <w:rsid w:val="00F2538C"/>
    <w:rsid w:val="00F253C8"/>
    <w:rsid w:val="00F25B5F"/>
    <w:rsid w:val="00F25BBE"/>
    <w:rsid w:val="00F26155"/>
    <w:rsid w:val="00F26234"/>
    <w:rsid w:val="00F273D6"/>
    <w:rsid w:val="00F277A3"/>
    <w:rsid w:val="00F30436"/>
    <w:rsid w:val="00F31484"/>
    <w:rsid w:val="00F31B27"/>
    <w:rsid w:val="00F339C9"/>
    <w:rsid w:val="00F3585A"/>
    <w:rsid w:val="00F359CA"/>
    <w:rsid w:val="00F35A14"/>
    <w:rsid w:val="00F360C6"/>
    <w:rsid w:val="00F3662C"/>
    <w:rsid w:val="00F36B9F"/>
    <w:rsid w:val="00F36E78"/>
    <w:rsid w:val="00F37613"/>
    <w:rsid w:val="00F37A1A"/>
    <w:rsid w:val="00F40BAD"/>
    <w:rsid w:val="00F41185"/>
    <w:rsid w:val="00F43CDB"/>
    <w:rsid w:val="00F4454C"/>
    <w:rsid w:val="00F45858"/>
    <w:rsid w:val="00F45E2E"/>
    <w:rsid w:val="00F4674D"/>
    <w:rsid w:val="00F47237"/>
    <w:rsid w:val="00F47303"/>
    <w:rsid w:val="00F47957"/>
    <w:rsid w:val="00F47F6F"/>
    <w:rsid w:val="00F50426"/>
    <w:rsid w:val="00F50A45"/>
    <w:rsid w:val="00F50A6A"/>
    <w:rsid w:val="00F510CB"/>
    <w:rsid w:val="00F51C43"/>
    <w:rsid w:val="00F51FA8"/>
    <w:rsid w:val="00F525C3"/>
    <w:rsid w:val="00F52897"/>
    <w:rsid w:val="00F52EBF"/>
    <w:rsid w:val="00F53AC9"/>
    <w:rsid w:val="00F5407B"/>
    <w:rsid w:val="00F547AA"/>
    <w:rsid w:val="00F54D2F"/>
    <w:rsid w:val="00F54DA0"/>
    <w:rsid w:val="00F55AA3"/>
    <w:rsid w:val="00F55D4A"/>
    <w:rsid w:val="00F55DA3"/>
    <w:rsid w:val="00F56078"/>
    <w:rsid w:val="00F568A0"/>
    <w:rsid w:val="00F61E31"/>
    <w:rsid w:val="00F61FB0"/>
    <w:rsid w:val="00F6312E"/>
    <w:rsid w:val="00F631CD"/>
    <w:rsid w:val="00F63D85"/>
    <w:rsid w:val="00F6529E"/>
    <w:rsid w:val="00F65C41"/>
    <w:rsid w:val="00F6752C"/>
    <w:rsid w:val="00F67F26"/>
    <w:rsid w:val="00F70EF6"/>
    <w:rsid w:val="00F71A80"/>
    <w:rsid w:val="00F7220A"/>
    <w:rsid w:val="00F73AA7"/>
    <w:rsid w:val="00F73FCE"/>
    <w:rsid w:val="00F74DC6"/>
    <w:rsid w:val="00F75A24"/>
    <w:rsid w:val="00F75AF5"/>
    <w:rsid w:val="00F766E3"/>
    <w:rsid w:val="00F7681A"/>
    <w:rsid w:val="00F7711A"/>
    <w:rsid w:val="00F77E22"/>
    <w:rsid w:val="00F77F08"/>
    <w:rsid w:val="00F802CA"/>
    <w:rsid w:val="00F82252"/>
    <w:rsid w:val="00F830AA"/>
    <w:rsid w:val="00F832FE"/>
    <w:rsid w:val="00F83B9D"/>
    <w:rsid w:val="00F84E36"/>
    <w:rsid w:val="00F851E7"/>
    <w:rsid w:val="00F858EB"/>
    <w:rsid w:val="00F860E6"/>
    <w:rsid w:val="00F861D5"/>
    <w:rsid w:val="00F86A06"/>
    <w:rsid w:val="00F87CAF"/>
    <w:rsid w:val="00F87E9D"/>
    <w:rsid w:val="00F90A42"/>
    <w:rsid w:val="00F914C2"/>
    <w:rsid w:val="00F91EE1"/>
    <w:rsid w:val="00F91EF5"/>
    <w:rsid w:val="00F921EF"/>
    <w:rsid w:val="00F92237"/>
    <w:rsid w:val="00F9240B"/>
    <w:rsid w:val="00F94011"/>
    <w:rsid w:val="00F944AD"/>
    <w:rsid w:val="00F94953"/>
    <w:rsid w:val="00F95816"/>
    <w:rsid w:val="00F958F0"/>
    <w:rsid w:val="00F96BBE"/>
    <w:rsid w:val="00FA011B"/>
    <w:rsid w:val="00FA0785"/>
    <w:rsid w:val="00FA20B5"/>
    <w:rsid w:val="00FA2CD4"/>
    <w:rsid w:val="00FA4951"/>
    <w:rsid w:val="00FA65CA"/>
    <w:rsid w:val="00FA6661"/>
    <w:rsid w:val="00FA79BE"/>
    <w:rsid w:val="00FA7C73"/>
    <w:rsid w:val="00FB074A"/>
    <w:rsid w:val="00FB0955"/>
    <w:rsid w:val="00FB38EB"/>
    <w:rsid w:val="00FB4A83"/>
    <w:rsid w:val="00FB4BA7"/>
    <w:rsid w:val="00FB6162"/>
    <w:rsid w:val="00FB67A8"/>
    <w:rsid w:val="00FB7EB5"/>
    <w:rsid w:val="00FC1208"/>
    <w:rsid w:val="00FC167A"/>
    <w:rsid w:val="00FC2E5B"/>
    <w:rsid w:val="00FC3D1B"/>
    <w:rsid w:val="00FC5465"/>
    <w:rsid w:val="00FC56D4"/>
    <w:rsid w:val="00FC5802"/>
    <w:rsid w:val="00FC584F"/>
    <w:rsid w:val="00FC6F4E"/>
    <w:rsid w:val="00FC7E79"/>
    <w:rsid w:val="00FD0A69"/>
    <w:rsid w:val="00FD23EE"/>
    <w:rsid w:val="00FD37B6"/>
    <w:rsid w:val="00FD3CB3"/>
    <w:rsid w:val="00FD42A4"/>
    <w:rsid w:val="00FD43D2"/>
    <w:rsid w:val="00FD466D"/>
    <w:rsid w:val="00FD52ED"/>
    <w:rsid w:val="00FD5643"/>
    <w:rsid w:val="00FD7123"/>
    <w:rsid w:val="00FE0A61"/>
    <w:rsid w:val="00FE15E7"/>
    <w:rsid w:val="00FE3664"/>
    <w:rsid w:val="00FE40A5"/>
    <w:rsid w:val="00FE42D8"/>
    <w:rsid w:val="00FE57C5"/>
    <w:rsid w:val="00FE6D04"/>
    <w:rsid w:val="00FE7C82"/>
    <w:rsid w:val="00FE7EB7"/>
    <w:rsid w:val="00FF0984"/>
    <w:rsid w:val="00FF0A9D"/>
    <w:rsid w:val="00FF1313"/>
    <w:rsid w:val="00FF1570"/>
    <w:rsid w:val="00FF1E91"/>
    <w:rsid w:val="00FF1FE3"/>
    <w:rsid w:val="00FF47E3"/>
    <w:rsid w:val="00FF5B8A"/>
    <w:rsid w:val="00FF6004"/>
    <w:rsid w:val="2E0C48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uiPriority w:val="99"/>
    <w:pPr>
      <w:tabs>
        <w:tab w:val="center" w:pos="4153"/>
        <w:tab w:val="right" w:pos="8306"/>
      </w:tabs>
      <w:snapToGrid w:val="0"/>
      <w:jc w:val="left"/>
    </w:pPr>
    <w:rPr>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928</Words>
  <Characters>934</Characters>
  <Lines>6</Lines>
  <Paragraphs>1</Paragraphs>
  <TotalTime>123</TotalTime>
  <ScaleCrop>false</ScaleCrop>
  <LinksUpToDate>false</LinksUpToDate>
  <CharactersWithSpaces>945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2018-08-27T00:36:00Z</dcterms:created>
  <dc:creator>郭宏霞</dc:creator>
  <cp:lastModifiedBy>蒋茂则</cp:lastModifiedBy>
  <dcterms:modified xsi:type="dcterms:W3CDTF">2026-09-08T02:30:42Z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eyJoZGlkIjoiMWVhMGFjNDkzMDM4MDQ4NmJlNzc3ZjA2YzdlOTVhMDUiLCJ1c2VySWQiOiIzMzEzMzQ0NjMifQ==</vt:lpwstr>
  </property>
  <property fmtid="{D5CDD505-2E9C-101B-9397-08002B2CF9AE}" pid="3" name="KSOProductBuildVer">
    <vt:lpwstr>2052-12.1.0.28505</vt:lpwstr>
  </property>
  <property fmtid="{D5CDD505-2E9C-101B-9397-08002B2CF9AE}" pid="4" name="ICV">
    <vt:lpwstr>E245A6EBF09B4750B3CE3F92FE9A95B5_12</vt:lpwstr>
  </property>
</Properties>
</file>